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4C7FF" w14:textId="436D1036" w:rsidR="00A40123" w:rsidRDefault="008864F4" w:rsidP="00A40123">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proofErr w:type="gramStart"/>
      <w:r>
        <w:rPr>
          <w:sz w:val="32"/>
          <w:u w:val="none"/>
        </w:rPr>
        <w:t>202</w:t>
      </w:r>
      <w:r w:rsidR="00B763D9">
        <w:rPr>
          <w:sz w:val="32"/>
          <w:u w:val="none"/>
        </w:rPr>
        <w:t>3</w:t>
      </w:r>
      <w:r w:rsidR="00A40123">
        <w:rPr>
          <w:sz w:val="32"/>
          <w:u w:val="none"/>
        </w:rPr>
        <w:t xml:space="preserve">  </w:t>
      </w:r>
      <w:r w:rsidR="00A40123">
        <w:t>Consumer</w:t>
      </w:r>
      <w:proofErr w:type="gramEnd"/>
      <w:r w:rsidR="00A40123">
        <w:t xml:space="preserve">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A40123" w14:paraId="0834C804" w14:textId="77777777" w:rsidTr="00570950">
        <w:trPr>
          <w:cantSplit/>
        </w:trPr>
        <w:tc>
          <w:tcPr>
            <w:tcW w:w="2196" w:type="dxa"/>
            <w:shd w:val="clear" w:color="auto" w:fill="auto"/>
          </w:tcPr>
          <w:p w14:paraId="0834C800"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14:paraId="0834C801"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TOOLEVILLE</w:t>
            </w:r>
          </w:p>
        </w:tc>
        <w:tc>
          <w:tcPr>
            <w:tcW w:w="1314" w:type="dxa"/>
            <w:shd w:val="clear" w:color="auto" w:fill="auto"/>
          </w:tcPr>
          <w:p w14:paraId="0834C802"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14:paraId="0834C803" w14:textId="704555F4"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w:t>
            </w:r>
            <w:r w:rsidR="008864F4">
              <w:rPr>
                <w:sz w:val="22"/>
              </w:rPr>
              <w:t>JULY 1, 202</w:t>
            </w:r>
            <w:r w:rsidR="00B763D9">
              <w:rPr>
                <w:sz w:val="22"/>
              </w:rPr>
              <w:t>4</w:t>
            </w:r>
          </w:p>
        </w:tc>
      </w:tr>
    </w:tbl>
    <w:p w14:paraId="0834C805" w14:textId="4572307B" w:rsidR="00A40123" w:rsidRDefault="00A40123" w:rsidP="00A40123">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 xml:space="preserve">We test the drinking water quality for many constituents as required by state and federal regulations.  This report shows the results of our monitoring for the </w:t>
      </w:r>
      <w:r w:rsidR="0000611F">
        <w:rPr>
          <w:i/>
          <w:sz w:val="22"/>
        </w:rPr>
        <w:t>period of Ja</w:t>
      </w:r>
      <w:r w:rsidR="008864F4">
        <w:rPr>
          <w:i/>
          <w:sz w:val="22"/>
        </w:rPr>
        <w:t>nuary 1</w:t>
      </w:r>
      <w:proofErr w:type="gramStart"/>
      <w:r w:rsidR="008864F4">
        <w:rPr>
          <w:i/>
          <w:sz w:val="22"/>
        </w:rPr>
        <w:t xml:space="preserve"> 202</w:t>
      </w:r>
      <w:r w:rsidR="00B763D9">
        <w:rPr>
          <w:i/>
          <w:sz w:val="22"/>
        </w:rPr>
        <w:t>3</w:t>
      </w:r>
      <w:proofErr w:type="gramEnd"/>
      <w:r w:rsidR="008864F4">
        <w:rPr>
          <w:i/>
          <w:sz w:val="22"/>
        </w:rPr>
        <w:t xml:space="preserve"> - December 31, 202</w:t>
      </w:r>
      <w:r w:rsidR="00B763D9">
        <w:rPr>
          <w:i/>
          <w:sz w:val="22"/>
        </w:rPr>
        <w:t>3</w:t>
      </w:r>
      <w:r>
        <w:rPr>
          <w:i/>
          <w:sz w:val="22"/>
        </w:rPr>
        <w:t>.</w:t>
      </w:r>
    </w:p>
    <w:p w14:paraId="0834C806" w14:textId="77777777" w:rsidR="00A40123" w:rsidRDefault="00A40123" w:rsidP="00A40123">
      <w:pPr>
        <w:pStyle w:val="BodyText3"/>
        <w:pBdr>
          <w:top w:val="none" w:sz="0" w:space="0" w:color="000000"/>
          <w:left w:val="none" w:sz="0" w:space="0" w:color="000000"/>
          <w:bottom w:val="none" w:sz="0" w:space="0" w:color="000000"/>
          <w:right w:val="none" w:sz="0" w:space="0" w:color="000000"/>
        </w:pBdr>
        <w:spacing w:after="120"/>
        <w:jc w:val="center"/>
        <w:rPr>
          <w:sz w:val="22"/>
        </w:rPr>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A40123" w14:paraId="0834C80A" w14:textId="77777777" w:rsidTr="00570950">
        <w:trPr>
          <w:gridAfter w:val="1"/>
          <w:wAfter w:w="30" w:type="dxa"/>
          <w:cantSplit/>
        </w:trPr>
        <w:tc>
          <w:tcPr>
            <w:tcW w:w="2880" w:type="dxa"/>
            <w:shd w:val="clear" w:color="auto" w:fill="auto"/>
          </w:tcPr>
          <w:p w14:paraId="0834C807"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14:paraId="0834C808"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WATER  WELL</w:t>
            </w:r>
          </w:p>
        </w:tc>
        <w:tc>
          <w:tcPr>
            <w:tcW w:w="35" w:type="dxa"/>
            <w:shd w:val="clear" w:color="auto" w:fill="auto"/>
          </w:tcPr>
          <w:p w14:paraId="0834C809" w14:textId="77777777" w:rsidR="00A40123" w:rsidRDefault="00A40123" w:rsidP="00570950">
            <w:pPr>
              <w:snapToGrid w:val="0"/>
              <w:rPr>
                <w:sz w:val="22"/>
              </w:rPr>
            </w:pPr>
          </w:p>
        </w:tc>
      </w:tr>
      <w:tr w:rsidR="00A40123" w14:paraId="0834C80E" w14:textId="77777777" w:rsidTr="00570950">
        <w:trPr>
          <w:gridAfter w:val="1"/>
          <w:wAfter w:w="30" w:type="dxa"/>
          <w:cantSplit/>
        </w:trPr>
        <w:tc>
          <w:tcPr>
            <w:tcW w:w="2880" w:type="dxa"/>
            <w:shd w:val="clear" w:color="auto" w:fill="auto"/>
          </w:tcPr>
          <w:p w14:paraId="0834C80B"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0834C80C"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Morgan Well (Well 1) Extreme East of Morgan Street &amp; Alfred Well </w:t>
            </w:r>
          </w:p>
        </w:tc>
        <w:tc>
          <w:tcPr>
            <w:tcW w:w="35" w:type="dxa"/>
            <w:shd w:val="clear" w:color="auto" w:fill="auto"/>
          </w:tcPr>
          <w:p w14:paraId="0834C80D" w14:textId="77777777" w:rsidR="00A40123" w:rsidRDefault="00A40123" w:rsidP="00570950">
            <w:pPr>
              <w:snapToGrid w:val="0"/>
              <w:rPr>
                <w:sz w:val="22"/>
              </w:rPr>
            </w:pPr>
          </w:p>
        </w:tc>
      </w:tr>
      <w:tr w:rsidR="00A40123" w14:paraId="0834C811" w14:textId="77777777" w:rsidTr="00570950">
        <w:trPr>
          <w:gridAfter w:val="1"/>
          <w:wAfter w:w="30" w:type="dxa"/>
        </w:trPr>
        <w:tc>
          <w:tcPr>
            <w:tcW w:w="10800" w:type="dxa"/>
            <w:gridSpan w:val="7"/>
            <w:tcBorders>
              <w:bottom w:val="single" w:sz="4" w:space="0" w:color="000000"/>
            </w:tcBorders>
            <w:shd w:val="clear" w:color="auto" w:fill="auto"/>
          </w:tcPr>
          <w:p w14:paraId="0834C80F"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(Well 2) North of Alfred Street</w:t>
            </w:r>
          </w:p>
        </w:tc>
        <w:tc>
          <w:tcPr>
            <w:tcW w:w="35" w:type="dxa"/>
            <w:shd w:val="clear" w:color="auto" w:fill="auto"/>
          </w:tcPr>
          <w:p w14:paraId="0834C810" w14:textId="77777777" w:rsidR="00A40123" w:rsidRDefault="00A40123" w:rsidP="00570950">
            <w:pPr>
              <w:snapToGrid w:val="0"/>
              <w:rPr>
                <w:sz w:val="22"/>
              </w:rPr>
            </w:pPr>
          </w:p>
        </w:tc>
      </w:tr>
      <w:tr w:rsidR="00A40123" w14:paraId="0834C814" w14:textId="77777777" w:rsidTr="00570950">
        <w:trPr>
          <w:gridAfter w:val="1"/>
          <w:wAfter w:w="30" w:type="dxa"/>
        </w:trPr>
        <w:tc>
          <w:tcPr>
            <w:tcW w:w="10800" w:type="dxa"/>
            <w:gridSpan w:val="7"/>
            <w:tcBorders>
              <w:bottom w:val="single" w:sz="4" w:space="0" w:color="000000"/>
            </w:tcBorders>
            <w:shd w:val="clear" w:color="auto" w:fill="auto"/>
          </w:tcPr>
          <w:p w14:paraId="0834C812"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0834C813" w14:textId="77777777" w:rsidR="00A40123" w:rsidRDefault="00A40123" w:rsidP="00570950">
            <w:pPr>
              <w:snapToGrid w:val="0"/>
              <w:rPr>
                <w:sz w:val="22"/>
              </w:rPr>
            </w:pPr>
          </w:p>
        </w:tc>
      </w:tr>
      <w:tr w:rsidR="00A40123" w14:paraId="0834C818" w14:textId="77777777" w:rsidTr="00570950">
        <w:trPr>
          <w:gridAfter w:val="1"/>
          <w:wAfter w:w="30" w:type="dxa"/>
        </w:trPr>
        <w:tc>
          <w:tcPr>
            <w:tcW w:w="4500" w:type="dxa"/>
            <w:gridSpan w:val="2"/>
            <w:shd w:val="clear" w:color="auto" w:fill="auto"/>
          </w:tcPr>
          <w:p w14:paraId="0834C815"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Drinking Water Source Assessment information:              </w:t>
            </w:r>
          </w:p>
        </w:tc>
        <w:tc>
          <w:tcPr>
            <w:tcW w:w="6300" w:type="dxa"/>
            <w:gridSpan w:val="5"/>
            <w:tcBorders>
              <w:bottom w:val="single" w:sz="4" w:space="0" w:color="000000"/>
            </w:tcBorders>
            <w:shd w:val="clear" w:color="auto" w:fill="auto"/>
          </w:tcPr>
          <w:p w14:paraId="0834C816"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14:paraId="0834C817" w14:textId="77777777" w:rsidR="00A40123" w:rsidRDefault="00A40123" w:rsidP="00570950">
            <w:pPr>
              <w:snapToGrid w:val="0"/>
              <w:rPr>
                <w:sz w:val="22"/>
              </w:rPr>
            </w:pPr>
          </w:p>
        </w:tc>
      </w:tr>
      <w:tr w:rsidR="00A40123" w14:paraId="0834C81B" w14:textId="77777777" w:rsidTr="00570950">
        <w:trPr>
          <w:gridAfter w:val="1"/>
          <w:wAfter w:w="30" w:type="dxa"/>
        </w:trPr>
        <w:tc>
          <w:tcPr>
            <w:tcW w:w="10800" w:type="dxa"/>
            <w:gridSpan w:val="7"/>
            <w:tcBorders>
              <w:bottom w:val="single" w:sz="4" w:space="0" w:color="000000"/>
            </w:tcBorders>
            <w:shd w:val="clear" w:color="auto" w:fill="auto"/>
          </w:tcPr>
          <w:p w14:paraId="0834C819"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0834C81A" w14:textId="77777777" w:rsidR="00A40123" w:rsidRDefault="00A40123" w:rsidP="00570950">
            <w:pPr>
              <w:snapToGrid w:val="0"/>
              <w:rPr>
                <w:sz w:val="22"/>
              </w:rPr>
            </w:pPr>
          </w:p>
        </w:tc>
      </w:tr>
      <w:tr w:rsidR="00A40123" w14:paraId="0834C81F" w14:textId="77777777" w:rsidTr="00570950">
        <w:trPr>
          <w:gridAfter w:val="1"/>
          <w:wAfter w:w="30" w:type="dxa"/>
        </w:trPr>
        <w:tc>
          <w:tcPr>
            <w:tcW w:w="7110" w:type="dxa"/>
            <w:gridSpan w:val="5"/>
            <w:shd w:val="clear" w:color="auto" w:fill="auto"/>
          </w:tcPr>
          <w:p w14:paraId="0834C81C"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0834C81D"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First Tuesday of each month at</w:t>
            </w:r>
          </w:p>
        </w:tc>
        <w:tc>
          <w:tcPr>
            <w:tcW w:w="35" w:type="dxa"/>
            <w:shd w:val="clear" w:color="auto" w:fill="auto"/>
          </w:tcPr>
          <w:p w14:paraId="0834C81E" w14:textId="77777777" w:rsidR="00A40123" w:rsidRDefault="00A40123" w:rsidP="00570950">
            <w:pPr>
              <w:snapToGrid w:val="0"/>
              <w:rPr>
                <w:sz w:val="22"/>
              </w:rPr>
            </w:pPr>
          </w:p>
        </w:tc>
      </w:tr>
      <w:tr w:rsidR="00A40123" w14:paraId="0834C822" w14:textId="77777777" w:rsidTr="00570950">
        <w:trPr>
          <w:gridAfter w:val="1"/>
          <w:wAfter w:w="30" w:type="dxa"/>
        </w:trPr>
        <w:tc>
          <w:tcPr>
            <w:tcW w:w="10800" w:type="dxa"/>
            <w:gridSpan w:val="7"/>
            <w:tcBorders>
              <w:bottom w:val="single" w:sz="4" w:space="0" w:color="000000"/>
            </w:tcBorders>
            <w:shd w:val="clear" w:color="auto" w:fill="auto"/>
          </w:tcPr>
          <w:p w14:paraId="0834C820"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At 4:00 p.m. in the District Office</w:t>
            </w:r>
          </w:p>
        </w:tc>
        <w:tc>
          <w:tcPr>
            <w:tcW w:w="35" w:type="dxa"/>
            <w:shd w:val="clear" w:color="auto" w:fill="auto"/>
          </w:tcPr>
          <w:p w14:paraId="0834C821" w14:textId="77777777" w:rsidR="00A40123" w:rsidRDefault="00A40123" w:rsidP="00570950">
            <w:pPr>
              <w:snapToGrid w:val="0"/>
              <w:rPr>
                <w:sz w:val="22"/>
              </w:rPr>
            </w:pPr>
          </w:p>
        </w:tc>
      </w:tr>
      <w:tr w:rsidR="00A40123" w14:paraId="0834C828" w14:textId="77777777" w:rsidTr="00570950">
        <w:trPr>
          <w:gridAfter w:val="1"/>
          <w:wAfter w:w="30" w:type="dxa"/>
          <w:cantSplit/>
        </w:trPr>
        <w:tc>
          <w:tcPr>
            <w:tcW w:w="2880" w:type="dxa"/>
            <w:shd w:val="clear" w:color="auto" w:fill="auto"/>
          </w:tcPr>
          <w:p w14:paraId="0834C823"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14:paraId="0834C824"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14:paraId="0834C825"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14:paraId="0834C826"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14:paraId="0834C827" w14:textId="77777777" w:rsidR="00A40123" w:rsidRDefault="00A40123" w:rsidP="00570950">
            <w:pPr>
              <w:snapToGrid w:val="0"/>
              <w:rPr>
                <w:rFonts w:ascii="Comic Sans MS" w:hAnsi="Comic Sans MS" w:cs="Comic Sans MS"/>
                <w:i/>
                <w:sz w:val="8"/>
              </w:rPr>
            </w:pPr>
          </w:p>
        </w:tc>
      </w:tr>
      <w:tr w:rsidR="00A40123" w14:paraId="0834C82B" w14:textId="77777777" w:rsidTr="00570950">
        <w:trPr>
          <w:gridAfter w:val="1"/>
          <w:wAfter w:w="30" w:type="dxa"/>
          <w:cantSplit/>
          <w:trHeight w:val="287"/>
        </w:trPr>
        <w:tc>
          <w:tcPr>
            <w:tcW w:w="10800" w:type="dxa"/>
            <w:gridSpan w:val="7"/>
            <w:shd w:val="clear" w:color="auto" w:fill="auto"/>
          </w:tcPr>
          <w:p w14:paraId="0834C829"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14:paraId="0834C82A" w14:textId="77777777" w:rsidR="00A40123" w:rsidRDefault="00A40123" w:rsidP="00570950">
            <w:pPr>
              <w:snapToGrid w:val="0"/>
              <w:rPr>
                <w:rFonts w:ascii="Comic Sans MS" w:hAnsi="Comic Sans MS" w:cs="Comic Sans MS"/>
                <w:b/>
                <w:i/>
                <w:sz w:val="22"/>
                <w:u w:val="single"/>
              </w:rPr>
            </w:pPr>
          </w:p>
        </w:tc>
      </w:tr>
      <w:tr w:rsidR="00A40123" w14:paraId="0834C82D" w14:textId="77777777" w:rsidTr="00570950">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14:paraId="0834C82C" w14:textId="77777777"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A40123" w14:paraId="0834C83D" w14:textId="77777777" w:rsidTr="00570950">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14:paraId="0834C82E" w14:textId="77777777" w:rsidR="00A40123" w:rsidRDefault="00A40123" w:rsidP="00570950">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834C82F" w14:textId="77777777" w:rsidR="00A40123" w:rsidRDefault="00A40123" w:rsidP="0057095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0834C830" w14:textId="77777777" w:rsidR="00A40123" w:rsidRDefault="00A40123" w:rsidP="0057095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0834C831" w14:textId="77777777" w:rsidR="00A40123" w:rsidRDefault="00A40123" w:rsidP="0057095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0834C832" w14:textId="77777777" w:rsidR="00A40123" w:rsidRDefault="00A40123" w:rsidP="0057095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14:paraId="0834C833" w14:textId="77777777" w:rsidR="00A40123" w:rsidRDefault="00A40123" w:rsidP="00570950">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0834C834" w14:textId="77777777" w:rsidR="00A40123" w:rsidRDefault="00A40123" w:rsidP="0057095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0834C835" w14:textId="77777777" w:rsidR="00A40123" w:rsidRDefault="00A40123" w:rsidP="0057095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0834C836" w14:textId="77777777" w:rsidR="00A40123" w:rsidRDefault="00A40123" w:rsidP="0057095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0834C837" w14:textId="77777777" w:rsidR="00A40123" w:rsidRDefault="00A40123" w:rsidP="0057095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0834C838" w14:textId="77777777" w:rsidR="00A40123" w:rsidRDefault="00A40123" w:rsidP="00570950">
            <w:pPr>
              <w:tabs>
                <w:tab w:val="left" w:pos="1440"/>
              </w:tabs>
              <w:spacing w:before="40" w:after="60"/>
              <w:jc w:val="both"/>
              <w:rPr>
                <w:b/>
                <w:sz w:val="22"/>
              </w:rPr>
            </w:pPr>
            <w:r>
              <w:rPr>
                <w:b/>
                <w:sz w:val="22"/>
              </w:rPr>
              <w:t>ND</w:t>
            </w:r>
            <w:r>
              <w:rPr>
                <w:sz w:val="22"/>
              </w:rPr>
              <w:t xml:space="preserve">: not detectable at testing limit  </w:t>
            </w:r>
          </w:p>
          <w:p w14:paraId="0834C839" w14:textId="77777777" w:rsidR="00A40123" w:rsidRDefault="00A40123" w:rsidP="00570950">
            <w:pPr>
              <w:tabs>
                <w:tab w:val="left" w:pos="1440"/>
              </w:tabs>
              <w:spacing w:before="40" w:after="60"/>
              <w:jc w:val="both"/>
              <w:rPr>
                <w:b/>
                <w:sz w:val="22"/>
              </w:rPr>
            </w:pPr>
            <w:r>
              <w:rPr>
                <w:b/>
                <w:sz w:val="22"/>
              </w:rPr>
              <w:t>ppm</w:t>
            </w:r>
            <w:r>
              <w:rPr>
                <w:sz w:val="22"/>
              </w:rPr>
              <w:t>: parts per million or milligrams per liter (mg/L)</w:t>
            </w:r>
          </w:p>
          <w:p w14:paraId="0834C83A" w14:textId="77777777" w:rsidR="00A40123" w:rsidRDefault="00A40123" w:rsidP="00570950">
            <w:pPr>
              <w:tabs>
                <w:tab w:val="left" w:pos="1440"/>
              </w:tabs>
              <w:spacing w:before="80" w:after="60"/>
              <w:jc w:val="both"/>
              <w:rPr>
                <w:b/>
                <w:sz w:val="22"/>
              </w:rPr>
            </w:pPr>
            <w:r>
              <w:rPr>
                <w:b/>
                <w:sz w:val="22"/>
              </w:rPr>
              <w:t>ppb</w:t>
            </w:r>
            <w:r>
              <w:rPr>
                <w:sz w:val="22"/>
              </w:rPr>
              <w:t>: parts per billion or micrograms per liter (ug/L)</w:t>
            </w:r>
          </w:p>
          <w:p w14:paraId="0834C83B" w14:textId="77777777" w:rsidR="00A40123" w:rsidRDefault="00A40123" w:rsidP="00570950">
            <w:pPr>
              <w:tabs>
                <w:tab w:val="left" w:pos="1440"/>
              </w:tabs>
              <w:spacing w:before="80" w:after="60"/>
              <w:jc w:val="both"/>
              <w:rPr>
                <w:b/>
                <w:sz w:val="22"/>
              </w:rPr>
            </w:pPr>
            <w:r>
              <w:rPr>
                <w:b/>
                <w:sz w:val="22"/>
              </w:rPr>
              <w:t>ppt</w:t>
            </w:r>
            <w:r>
              <w:rPr>
                <w:sz w:val="22"/>
              </w:rPr>
              <w:t xml:space="preserve">: parts per trillion or nanograms per liter (ng/L) </w:t>
            </w:r>
          </w:p>
          <w:p w14:paraId="0834C83C" w14:textId="77777777" w:rsidR="00A40123" w:rsidRDefault="00A40123" w:rsidP="00570950">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0834C83E" w14:textId="77777777" w:rsidR="00A40123" w:rsidRDefault="00A40123" w:rsidP="00A40123">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34C83F" w14:textId="77777777" w:rsidR="00A40123" w:rsidRDefault="00A40123" w:rsidP="00A40123">
      <w:pPr>
        <w:rPr>
          <w:i/>
          <w:sz w:val="22"/>
        </w:rPr>
      </w:pPr>
      <w:r>
        <w:rPr>
          <w:b/>
          <w:sz w:val="22"/>
        </w:rPr>
        <w:t>Contaminants that may be present in source water include:</w:t>
      </w:r>
    </w:p>
    <w:p w14:paraId="0834C840" w14:textId="77777777" w:rsidR="00A40123" w:rsidRDefault="00A40123" w:rsidP="00A40123">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0834C841" w14:textId="77777777" w:rsidR="00A40123" w:rsidRDefault="00A40123" w:rsidP="00A40123">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14:paraId="0834C842" w14:textId="77777777" w:rsidR="00A40123" w:rsidRDefault="00A40123" w:rsidP="00A40123">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14:paraId="0834C843" w14:textId="77777777" w:rsidR="00A40123" w:rsidRDefault="00A40123" w:rsidP="00A40123">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14:paraId="0834C844" w14:textId="77777777" w:rsidR="00A40123" w:rsidRDefault="00A40123" w:rsidP="00A40123">
      <w:pPr>
        <w:numPr>
          <w:ilvl w:val="0"/>
          <w:numId w:val="1"/>
        </w:numPr>
        <w:spacing w:after="180" w:line="260" w:lineRule="exact"/>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p>
    <w:p w14:paraId="0834C845" w14:textId="77777777" w:rsidR="00A40123" w:rsidRDefault="00A40123" w:rsidP="00A40123">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14:paraId="0834C846" w14:textId="77777777" w:rsidR="00A40123" w:rsidRDefault="00A40123" w:rsidP="00A40123">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787" w:type="dxa"/>
        <w:jc w:val="center"/>
        <w:tblCellSpacing w:w="7" w:type="dxa"/>
        <w:tblCellMar>
          <w:top w:w="105" w:type="dxa"/>
          <w:left w:w="105" w:type="dxa"/>
          <w:bottom w:w="105" w:type="dxa"/>
          <w:right w:w="105" w:type="dxa"/>
        </w:tblCellMar>
        <w:tblLook w:val="04A0" w:firstRow="1" w:lastRow="0" w:firstColumn="1" w:lastColumn="0" w:noHBand="0" w:noVBand="1"/>
      </w:tblPr>
      <w:tblGrid>
        <w:gridCol w:w="211"/>
        <w:gridCol w:w="2655"/>
        <w:gridCol w:w="359"/>
        <w:gridCol w:w="484"/>
        <w:gridCol w:w="592"/>
        <w:gridCol w:w="238"/>
        <w:gridCol w:w="669"/>
        <w:gridCol w:w="1222"/>
        <w:gridCol w:w="173"/>
        <w:gridCol w:w="760"/>
        <w:gridCol w:w="265"/>
        <w:gridCol w:w="733"/>
        <w:gridCol w:w="137"/>
        <w:gridCol w:w="995"/>
        <w:gridCol w:w="1514"/>
        <w:gridCol w:w="780"/>
      </w:tblGrid>
      <w:tr w:rsidR="00A40123" w:rsidRPr="002B293D" w14:paraId="0834C848" w14:textId="77777777" w:rsidTr="0025659C">
        <w:trPr>
          <w:gridBefore w:val="1"/>
          <w:gridAfter w:val="1"/>
          <w:wBefore w:w="190" w:type="dxa"/>
          <w:wAfter w:w="759" w:type="dxa"/>
          <w:trHeight w:val="323"/>
          <w:tblCellSpacing w:w="7" w:type="dxa"/>
          <w:jc w:val="center"/>
        </w:trPr>
        <w:tc>
          <w:tcPr>
            <w:tcW w:w="10782" w:type="dxa"/>
            <w:gridSpan w:val="14"/>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0834C847" w14:textId="77777777" w:rsidR="00A40123" w:rsidRPr="002B293D" w:rsidRDefault="00A40123" w:rsidP="00570950">
            <w:pPr>
              <w:keepNext/>
              <w:spacing w:before="86"/>
              <w:jc w:val="both"/>
              <w:rPr>
                <w:caps/>
                <w:color w:val="000000"/>
                <w:sz w:val="24"/>
                <w:szCs w:val="24"/>
              </w:rPr>
            </w:pPr>
            <w:r w:rsidRPr="002B293D">
              <w:rPr>
                <w:b/>
                <w:bCs/>
                <w:caps/>
                <w:color w:val="000000"/>
              </w:rPr>
              <w:t>Table 1 - sampling results showing the detection of coliform bacteria</w:t>
            </w:r>
          </w:p>
        </w:tc>
      </w:tr>
      <w:tr w:rsidR="00A40123" w:rsidRPr="002B293D" w14:paraId="0834C850" w14:textId="77777777" w:rsidTr="0025659C">
        <w:trPr>
          <w:gridBefore w:val="1"/>
          <w:gridAfter w:val="1"/>
          <w:wBefore w:w="190" w:type="dxa"/>
          <w:wAfter w:w="759" w:type="dxa"/>
          <w:trHeight w:val="893"/>
          <w:tblCellSpacing w:w="7" w:type="dxa"/>
          <w:jc w:val="center"/>
        </w:trPr>
        <w:tc>
          <w:tcPr>
            <w:tcW w:w="2641"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9" w14:textId="77777777" w:rsidR="00A40123" w:rsidRPr="002B293D" w:rsidRDefault="00A40123" w:rsidP="00570950">
            <w:pPr>
              <w:spacing w:before="14" w:after="14"/>
              <w:ind w:right="-115"/>
              <w:jc w:val="both"/>
              <w:rPr>
                <w:rFonts w:ascii="Footlight MT Light" w:hAnsi="Footlight MT Light"/>
                <w:color w:val="000000"/>
              </w:rPr>
            </w:pPr>
            <w:r w:rsidRPr="002B293D">
              <w:rPr>
                <w:b/>
                <w:bCs/>
                <w:color w:val="000000"/>
                <w:sz w:val="18"/>
                <w:szCs w:val="18"/>
              </w:rPr>
              <w:t>Microbiological Contaminants</w:t>
            </w:r>
          </w:p>
          <w:p w14:paraId="0834C84A" w14:textId="77777777" w:rsidR="00A40123" w:rsidRPr="002B293D" w:rsidRDefault="00A40123" w:rsidP="00570950">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2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B" w14:textId="77777777" w:rsidR="00A40123" w:rsidRPr="002B293D" w:rsidRDefault="00A40123" w:rsidP="00570950">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16"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C" w14:textId="77777777"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No. of months in violation</w:t>
            </w:r>
          </w:p>
        </w:tc>
        <w:tc>
          <w:tcPr>
            <w:tcW w:w="205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D" w14:textId="77777777" w:rsidR="00A40123" w:rsidRPr="002B293D" w:rsidRDefault="00A40123" w:rsidP="00570950">
            <w:pPr>
              <w:keepNext/>
              <w:spacing w:before="14"/>
              <w:jc w:val="both"/>
              <w:rPr>
                <w:color w:val="000000"/>
                <w:sz w:val="24"/>
                <w:szCs w:val="24"/>
              </w:rPr>
            </w:pPr>
            <w:r w:rsidRPr="002B293D">
              <w:rPr>
                <w:b/>
                <w:bCs/>
                <w:color w:val="000000"/>
                <w:sz w:val="18"/>
                <w:szCs w:val="18"/>
              </w:rPr>
              <w:t>MCL</w:t>
            </w:r>
          </w:p>
        </w:tc>
        <w:tc>
          <w:tcPr>
            <w:tcW w:w="1011"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834C84E" w14:textId="77777777"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MCLG</w:t>
            </w:r>
          </w:p>
        </w:tc>
        <w:tc>
          <w:tcPr>
            <w:tcW w:w="3365"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0834C84F" w14:textId="77777777"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Typical Source of Bacteria</w:t>
            </w:r>
          </w:p>
        </w:tc>
      </w:tr>
      <w:tr w:rsidR="00A40123" w:rsidRPr="002B293D" w14:paraId="0834C857" w14:textId="77777777" w:rsidTr="0025659C">
        <w:trPr>
          <w:gridBefore w:val="1"/>
          <w:gridAfter w:val="1"/>
          <w:wBefore w:w="190" w:type="dxa"/>
          <w:wAfter w:w="759" w:type="dxa"/>
          <w:trHeight w:val="446"/>
          <w:tblCellSpacing w:w="7" w:type="dxa"/>
          <w:jc w:val="center"/>
        </w:trPr>
        <w:tc>
          <w:tcPr>
            <w:tcW w:w="2641" w:type="dxa"/>
            <w:tcBorders>
              <w:top w:val="nil"/>
              <w:left w:val="single" w:sz="6" w:space="0" w:color="000000"/>
              <w:bottom w:val="nil"/>
              <w:right w:val="nil"/>
            </w:tcBorders>
            <w:tcMar>
              <w:top w:w="0" w:type="dxa"/>
              <w:left w:w="115" w:type="dxa"/>
              <w:bottom w:w="0" w:type="dxa"/>
              <w:right w:w="0" w:type="dxa"/>
            </w:tcMar>
            <w:hideMark/>
          </w:tcPr>
          <w:p w14:paraId="0834C851"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Total Coliform Bacteria</w:t>
            </w:r>
          </w:p>
        </w:tc>
        <w:tc>
          <w:tcPr>
            <w:tcW w:w="829" w:type="dxa"/>
            <w:gridSpan w:val="2"/>
            <w:tcBorders>
              <w:top w:val="nil"/>
              <w:left w:val="single" w:sz="6" w:space="0" w:color="000000"/>
              <w:bottom w:val="nil"/>
              <w:right w:val="nil"/>
            </w:tcBorders>
            <w:tcMar>
              <w:top w:w="0" w:type="dxa"/>
              <w:left w:w="115" w:type="dxa"/>
              <w:bottom w:w="0" w:type="dxa"/>
              <w:right w:w="0" w:type="dxa"/>
            </w:tcMar>
            <w:hideMark/>
          </w:tcPr>
          <w:p w14:paraId="0834C852" w14:textId="3BD03AAD" w:rsidR="00A40123" w:rsidRPr="002B293D" w:rsidRDefault="008864F4" w:rsidP="00570950">
            <w:pPr>
              <w:spacing w:before="14"/>
              <w:ind w:left="-115" w:right="-86"/>
              <w:jc w:val="both"/>
              <w:rPr>
                <w:rFonts w:ascii="Footlight MT Light" w:hAnsi="Footlight MT Light"/>
                <w:color w:val="000000"/>
              </w:rPr>
            </w:pPr>
            <w:r>
              <w:rPr>
                <w:rFonts w:ascii="Footlight MT Light" w:hAnsi="Footlight MT Light"/>
                <w:color w:val="000000"/>
              </w:rPr>
              <w:t xml:space="preserve">       </w:t>
            </w:r>
            <w:r w:rsidR="00B763D9">
              <w:rPr>
                <w:rFonts w:ascii="Footlight MT Light" w:hAnsi="Footlight MT Light"/>
                <w:color w:val="000000"/>
              </w:rPr>
              <w:t>0</w:t>
            </w:r>
          </w:p>
        </w:tc>
        <w:tc>
          <w:tcPr>
            <w:tcW w:w="816" w:type="dxa"/>
            <w:gridSpan w:val="2"/>
            <w:tcBorders>
              <w:top w:val="nil"/>
              <w:left w:val="single" w:sz="6" w:space="0" w:color="000000"/>
              <w:bottom w:val="nil"/>
              <w:right w:val="nil"/>
            </w:tcBorders>
            <w:tcMar>
              <w:top w:w="0" w:type="dxa"/>
              <w:left w:w="115" w:type="dxa"/>
              <w:bottom w:w="0" w:type="dxa"/>
              <w:right w:w="0" w:type="dxa"/>
            </w:tcMar>
            <w:hideMark/>
          </w:tcPr>
          <w:p w14:paraId="0834C853" w14:textId="77777777" w:rsidR="00A40123" w:rsidRPr="002B293D" w:rsidRDefault="00A40123" w:rsidP="00570950">
            <w:pPr>
              <w:spacing w:before="14"/>
              <w:jc w:val="both"/>
              <w:rPr>
                <w:rFonts w:ascii="Footlight MT Light" w:hAnsi="Footlight MT Light"/>
                <w:color w:val="000000"/>
              </w:rPr>
            </w:pPr>
            <w:r>
              <w:rPr>
                <w:color w:val="000000"/>
                <w:sz w:val="18"/>
                <w:szCs w:val="18"/>
              </w:rPr>
              <w:t xml:space="preserve">   0</w:t>
            </w:r>
          </w:p>
        </w:tc>
        <w:tc>
          <w:tcPr>
            <w:tcW w:w="2050" w:type="dxa"/>
            <w:gridSpan w:val="3"/>
            <w:tcBorders>
              <w:top w:val="nil"/>
              <w:left w:val="single" w:sz="6" w:space="0" w:color="000000"/>
              <w:bottom w:val="nil"/>
              <w:right w:val="nil"/>
            </w:tcBorders>
            <w:tcMar>
              <w:top w:w="0" w:type="dxa"/>
              <w:left w:w="115" w:type="dxa"/>
              <w:bottom w:w="0" w:type="dxa"/>
              <w:right w:w="0" w:type="dxa"/>
            </w:tcMar>
            <w:hideMark/>
          </w:tcPr>
          <w:p w14:paraId="0834C854" w14:textId="77777777" w:rsidR="00A40123" w:rsidRPr="002B293D" w:rsidRDefault="00A40123" w:rsidP="00570950">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1011" w:type="dxa"/>
            <w:gridSpan w:val="2"/>
            <w:tcBorders>
              <w:top w:val="nil"/>
              <w:left w:val="single" w:sz="6" w:space="0" w:color="000000"/>
              <w:bottom w:val="nil"/>
              <w:right w:val="nil"/>
            </w:tcBorders>
            <w:tcMar>
              <w:top w:w="0" w:type="dxa"/>
              <w:left w:w="115" w:type="dxa"/>
              <w:bottom w:w="0" w:type="dxa"/>
              <w:right w:w="0" w:type="dxa"/>
            </w:tcMar>
            <w:hideMark/>
          </w:tcPr>
          <w:p w14:paraId="0834C855"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365" w:type="dxa"/>
            <w:gridSpan w:val="4"/>
            <w:tcBorders>
              <w:top w:val="nil"/>
              <w:left w:val="single" w:sz="6" w:space="0" w:color="000000"/>
              <w:bottom w:val="nil"/>
              <w:right w:val="single" w:sz="6" w:space="0" w:color="000000"/>
            </w:tcBorders>
            <w:tcMar>
              <w:top w:w="0" w:type="dxa"/>
              <w:left w:w="115" w:type="dxa"/>
              <w:bottom w:w="0" w:type="dxa"/>
              <w:right w:w="115" w:type="dxa"/>
            </w:tcMar>
            <w:hideMark/>
          </w:tcPr>
          <w:p w14:paraId="0834C856"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Naturally present in the environment</w:t>
            </w:r>
          </w:p>
        </w:tc>
      </w:tr>
      <w:tr w:rsidR="00A40123" w:rsidRPr="002B293D" w14:paraId="0834C860" w14:textId="77777777" w:rsidTr="0025659C">
        <w:trPr>
          <w:gridBefore w:val="1"/>
          <w:gridAfter w:val="1"/>
          <w:wBefore w:w="190" w:type="dxa"/>
          <w:wAfter w:w="759" w:type="dxa"/>
          <w:trHeight w:val="1093"/>
          <w:tblCellSpacing w:w="7" w:type="dxa"/>
          <w:jc w:val="center"/>
        </w:trPr>
        <w:tc>
          <w:tcPr>
            <w:tcW w:w="2641"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8"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2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9" w14:textId="77777777" w:rsidR="00A40123" w:rsidRDefault="00A40123" w:rsidP="00570950">
            <w:pPr>
              <w:spacing w:before="14"/>
              <w:ind w:left="-115" w:right="-86"/>
              <w:jc w:val="both"/>
              <w:rPr>
                <w:color w:val="000000"/>
                <w:sz w:val="18"/>
                <w:szCs w:val="18"/>
              </w:rPr>
            </w:pPr>
            <w:r w:rsidRPr="00564D66">
              <w:rPr>
                <w:color w:val="000000"/>
                <w:sz w:val="18"/>
                <w:szCs w:val="18"/>
              </w:rPr>
              <w:t xml:space="preserve">   </w:t>
            </w:r>
            <w:r>
              <w:rPr>
                <w:color w:val="000000"/>
                <w:sz w:val="18"/>
                <w:szCs w:val="18"/>
              </w:rPr>
              <w:t xml:space="preserve">    </w:t>
            </w:r>
            <w:r w:rsidR="008864F4">
              <w:rPr>
                <w:color w:val="000000"/>
                <w:sz w:val="18"/>
                <w:szCs w:val="18"/>
              </w:rPr>
              <w:t xml:space="preserve">   </w:t>
            </w:r>
          </w:p>
          <w:p w14:paraId="0834C85A" w14:textId="77777777" w:rsidR="008864F4" w:rsidRPr="00564D66" w:rsidRDefault="008864F4" w:rsidP="00570950">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16"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B" w14:textId="77777777" w:rsidR="008864F4" w:rsidRDefault="008864F4" w:rsidP="00570950">
            <w:pPr>
              <w:spacing w:before="14"/>
              <w:jc w:val="both"/>
              <w:rPr>
                <w:color w:val="000000"/>
                <w:sz w:val="18"/>
                <w:szCs w:val="18"/>
              </w:rPr>
            </w:pPr>
            <w:r>
              <w:rPr>
                <w:color w:val="000000"/>
                <w:sz w:val="18"/>
                <w:szCs w:val="18"/>
              </w:rPr>
              <w:t xml:space="preserve">   </w:t>
            </w:r>
          </w:p>
          <w:p w14:paraId="0834C85C" w14:textId="77777777" w:rsidR="00A40123" w:rsidRPr="002B293D" w:rsidRDefault="008864F4" w:rsidP="00570950">
            <w:pPr>
              <w:spacing w:before="14"/>
              <w:jc w:val="both"/>
              <w:rPr>
                <w:rFonts w:ascii="Footlight MT Light" w:hAnsi="Footlight MT Light"/>
                <w:color w:val="000000"/>
              </w:rPr>
            </w:pPr>
            <w:r>
              <w:rPr>
                <w:color w:val="000000"/>
                <w:sz w:val="18"/>
                <w:szCs w:val="18"/>
              </w:rPr>
              <w:t xml:space="preserve">   </w:t>
            </w:r>
            <w:r w:rsidR="00A40123" w:rsidRPr="002B293D">
              <w:rPr>
                <w:color w:val="000000"/>
                <w:sz w:val="18"/>
                <w:szCs w:val="18"/>
              </w:rPr>
              <w:t>0</w:t>
            </w:r>
          </w:p>
        </w:tc>
        <w:tc>
          <w:tcPr>
            <w:tcW w:w="205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D" w14:textId="77777777" w:rsidR="00A40123" w:rsidRPr="002B293D" w:rsidRDefault="00A40123" w:rsidP="00570950">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1011"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834C85E"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365" w:type="dxa"/>
            <w:gridSpan w:val="4"/>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0834C85F" w14:textId="77777777" w:rsidR="00A40123" w:rsidRPr="002B293D" w:rsidRDefault="00A40123" w:rsidP="00570950">
            <w:pPr>
              <w:spacing w:before="14"/>
              <w:jc w:val="both"/>
              <w:rPr>
                <w:rFonts w:ascii="Footlight MT Light" w:hAnsi="Footlight MT Light"/>
                <w:color w:val="000000"/>
              </w:rPr>
            </w:pPr>
            <w:r w:rsidRPr="002B293D">
              <w:rPr>
                <w:color w:val="000000"/>
                <w:sz w:val="18"/>
                <w:szCs w:val="18"/>
              </w:rPr>
              <w:t>Human and animal fecal waste</w:t>
            </w:r>
          </w:p>
        </w:tc>
      </w:tr>
      <w:tr w:rsidR="00A40123" w14:paraId="0834C862"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cantSplit/>
          <w:trHeight w:val="400"/>
        </w:trPr>
        <w:tc>
          <w:tcPr>
            <w:tcW w:w="11759" w:type="dxa"/>
            <w:gridSpan w:val="16"/>
            <w:tcBorders>
              <w:top w:val="single" w:sz="8" w:space="0" w:color="000000"/>
              <w:left w:val="single" w:sz="4" w:space="0" w:color="000000"/>
              <w:bottom w:val="single" w:sz="4" w:space="0" w:color="auto"/>
              <w:right w:val="single" w:sz="4" w:space="0" w:color="000000"/>
            </w:tcBorders>
            <w:shd w:val="clear" w:color="auto" w:fill="auto"/>
          </w:tcPr>
          <w:p w14:paraId="0834C861" w14:textId="77777777" w:rsidR="00A40123" w:rsidRDefault="00A40123" w:rsidP="00570950">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A40123" w14:paraId="0834C86D"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1031"/>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63" w14:textId="77777777" w:rsidR="00A40123" w:rsidRDefault="00A40123" w:rsidP="00570950">
            <w:pPr>
              <w:pStyle w:val="Heading8"/>
              <w:snapToGrid w:val="0"/>
              <w:spacing w:before="40" w:line="240" w:lineRule="auto"/>
              <w:jc w:val="both"/>
              <w:rPr>
                <w:sz w:val="16"/>
              </w:rPr>
            </w:pPr>
            <w:r>
              <w:rPr>
                <w:rFonts w:ascii="Times New Roman" w:hAnsi="Times New Roman" w:cs="Times New Roman"/>
                <w:bCs w:val="0"/>
              </w:rPr>
              <w:t>Lead and Copper</w:t>
            </w:r>
          </w:p>
          <w:p w14:paraId="0834C864" w14:textId="77777777" w:rsidR="00A40123" w:rsidRDefault="00A40123" w:rsidP="00570950">
            <w:pPr>
              <w:spacing w:after="40"/>
              <w:ind w:right="-115"/>
              <w:jc w:val="both"/>
              <w:rPr>
                <w:b/>
                <w:sz w:val="18"/>
              </w:rPr>
            </w:pPr>
            <w:r>
              <w:rPr>
                <w:sz w:val="16"/>
              </w:rPr>
              <w:t>(to be completed only if there was a detection of lead or copper in the last sample set)</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65" w14:textId="77777777" w:rsidR="00A40123" w:rsidRDefault="00A40123" w:rsidP="00570950">
            <w:pPr>
              <w:snapToGrid w:val="0"/>
              <w:spacing w:before="40" w:after="40"/>
              <w:jc w:val="both"/>
              <w:rPr>
                <w:b/>
                <w:sz w:val="18"/>
              </w:rPr>
            </w:pPr>
            <w:r>
              <w:rPr>
                <w:b/>
                <w:sz w:val="18"/>
              </w:rPr>
              <w:t>No. of samples collected</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66" w14:textId="77777777" w:rsidR="00A40123" w:rsidRDefault="00A40123" w:rsidP="00570950">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67" w14:textId="77777777" w:rsidR="00A40123" w:rsidRDefault="00A40123" w:rsidP="00570950">
            <w:pPr>
              <w:snapToGrid w:val="0"/>
              <w:spacing w:before="40" w:after="40"/>
              <w:jc w:val="both"/>
              <w:rPr>
                <w:b/>
                <w:sz w:val="18"/>
              </w:rPr>
            </w:pPr>
            <w:r>
              <w:rPr>
                <w:b/>
                <w:sz w:val="18"/>
              </w:rPr>
              <w:t xml:space="preserve">No. sites exceeding AL </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68" w14:textId="77777777" w:rsidR="00A40123" w:rsidRDefault="00A40123" w:rsidP="00570950">
            <w:pPr>
              <w:snapToGrid w:val="0"/>
              <w:spacing w:before="40" w:after="40"/>
              <w:jc w:val="both"/>
              <w:rPr>
                <w:b/>
                <w:sz w:val="18"/>
              </w:rPr>
            </w:pPr>
            <w:r>
              <w:rPr>
                <w:b/>
                <w:sz w:val="18"/>
              </w:rPr>
              <w:t>AL</w:t>
            </w:r>
          </w:p>
        </w:tc>
        <w:tc>
          <w:tcPr>
            <w:tcW w:w="1121" w:type="dxa"/>
            <w:gridSpan w:val="3"/>
            <w:tcBorders>
              <w:top w:val="single" w:sz="4" w:space="0" w:color="auto"/>
              <w:left w:val="single" w:sz="4" w:space="0" w:color="auto"/>
              <w:bottom w:val="single" w:sz="4" w:space="0" w:color="auto"/>
              <w:right w:val="single" w:sz="4" w:space="0" w:color="auto"/>
            </w:tcBorders>
            <w:shd w:val="clear" w:color="auto" w:fill="auto"/>
          </w:tcPr>
          <w:p w14:paraId="0834C869" w14:textId="77777777" w:rsidR="00A40123" w:rsidRDefault="00A40123" w:rsidP="00570950">
            <w:pPr>
              <w:snapToGrid w:val="0"/>
              <w:spacing w:before="40" w:after="40"/>
              <w:jc w:val="both"/>
              <w:rPr>
                <w:b/>
                <w:sz w:val="18"/>
              </w:rPr>
            </w:pPr>
            <w:r>
              <w:rPr>
                <w:b/>
                <w:sz w:val="18"/>
              </w:rPr>
              <w:t>PHG</w:t>
            </w:r>
          </w:p>
          <w:p w14:paraId="0834C86A" w14:textId="77777777" w:rsidR="00A40123" w:rsidRDefault="00A40123" w:rsidP="00570950">
            <w:pPr>
              <w:spacing w:before="40" w:after="40"/>
              <w:jc w:val="both"/>
              <w:rPr>
                <w:b/>
                <w:sz w:val="18"/>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834C86B" w14:textId="77777777" w:rsidR="00A40123" w:rsidRPr="007C753F" w:rsidRDefault="00A40123" w:rsidP="00570950">
            <w:pPr>
              <w:spacing w:before="40" w:after="40"/>
              <w:jc w:val="both"/>
              <w:rPr>
                <w:b/>
                <w:sz w:val="16"/>
                <w:szCs w:val="16"/>
              </w:rPr>
            </w:pPr>
            <w:r w:rsidRPr="007C753F">
              <w:rPr>
                <w:b/>
                <w:sz w:val="16"/>
                <w:szCs w:val="16"/>
              </w:rPr>
              <w:t>No. of Schools Requesting Lead Sampling</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0834C86C" w14:textId="77777777" w:rsidR="00A40123" w:rsidRDefault="00A40123" w:rsidP="00570950">
            <w:pPr>
              <w:snapToGrid w:val="0"/>
              <w:spacing w:before="40" w:after="40"/>
              <w:jc w:val="both"/>
            </w:pPr>
            <w:r>
              <w:rPr>
                <w:b/>
                <w:sz w:val="18"/>
              </w:rPr>
              <w:t>Typical Source of Contaminant</w:t>
            </w:r>
          </w:p>
        </w:tc>
      </w:tr>
      <w:tr w:rsidR="00A40123" w14:paraId="0834C87F"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1093"/>
        </w:trPr>
        <w:tc>
          <w:tcPr>
            <w:tcW w:w="3204" w:type="dxa"/>
            <w:gridSpan w:val="3"/>
            <w:tcBorders>
              <w:top w:val="single" w:sz="4" w:space="0" w:color="auto"/>
              <w:left w:val="single" w:sz="4" w:space="0" w:color="000000"/>
            </w:tcBorders>
            <w:shd w:val="clear" w:color="auto" w:fill="auto"/>
          </w:tcPr>
          <w:p w14:paraId="0834C86E" w14:textId="77777777" w:rsidR="00A40123" w:rsidRDefault="00A40123" w:rsidP="00570950">
            <w:pPr>
              <w:snapToGrid w:val="0"/>
              <w:spacing w:before="20" w:after="20"/>
              <w:jc w:val="both"/>
              <w:rPr>
                <w:sz w:val="18"/>
              </w:rPr>
            </w:pPr>
            <w:r>
              <w:rPr>
                <w:sz w:val="18"/>
              </w:rPr>
              <w:t>Lead (ppb)</w:t>
            </w:r>
          </w:p>
          <w:p w14:paraId="0834C86F" w14:textId="77777777" w:rsidR="00A40123" w:rsidRDefault="00A40123" w:rsidP="00570950">
            <w:pPr>
              <w:snapToGrid w:val="0"/>
              <w:spacing w:before="20" w:after="20"/>
              <w:jc w:val="both"/>
              <w:rPr>
                <w:sz w:val="18"/>
              </w:rPr>
            </w:pPr>
          </w:p>
          <w:p w14:paraId="0834C870" w14:textId="77777777" w:rsidR="00A40123" w:rsidRDefault="008864F4" w:rsidP="00570950">
            <w:pPr>
              <w:snapToGrid w:val="0"/>
              <w:spacing w:before="20" w:after="20"/>
              <w:jc w:val="both"/>
              <w:rPr>
                <w:sz w:val="18"/>
              </w:rPr>
            </w:pPr>
            <w:r>
              <w:rPr>
                <w:sz w:val="18"/>
              </w:rPr>
              <w:t>9/20/22</w:t>
            </w:r>
          </w:p>
        </w:tc>
        <w:tc>
          <w:tcPr>
            <w:tcW w:w="1062" w:type="dxa"/>
            <w:gridSpan w:val="2"/>
            <w:tcBorders>
              <w:top w:val="single" w:sz="4" w:space="0" w:color="auto"/>
              <w:left w:val="single" w:sz="4" w:space="0" w:color="000000"/>
            </w:tcBorders>
            <w:shd w:val="clear" w:color="auto" w:fill="auto"/>
          </w:tcPr>
          <w:p w14:paraId="0834C871" w14:textId="77777777" w:rsidR="00A40123" w:rsidRDefault="00A40123" w:rsidP="00570950">
            <w:pPr>
              <w:snapToGrid w:val="0"/>
              <w:spacing w:before="20" w:after="20"/>
              <w:jc w:val="both"/>
              <w:rPr>
                <w:sz w:val="18"/>
              </w:rPr>
            </w:pPr>
          </w:p>
          <w:p w14:paraId="0834C872" w14:textId="77777777" w:rsidR="00A40123" w:rsidRDefault="00A40123" w:rsidP="00570950">
            <w:pPr>
              <w:snapToGrid w:val="0"/>
              <w:spacing w:before="20" w:after="20"/>
              <w:jc w:val="both"/>
              <w:rPr>
                <w:sz w:val="18"/>
              </w:rPr>
            </w:pPr>
            <w:r>
              <w:rPr>
                <w:sz w:val="18"/>
              </w:rPr>
              <w:t xml:space="preserve"> </w:t>
            </w:r>
          </w:p>
          <w:p w14:paraId="0834C873" w14:textId="77777777" w:rsidR="00A40123" w:rsidRDefault="00A40123" w:rsidP="00570950">
            <w:pPr>
              <w:snapToGrid w:val="0"/>
              <w:spacing w:before="20" w:after="20"/>
              <w:jc w:val="both"/>
              <w:rPr>
                <w:sz w:val="18"/>
              </w:rPr>
            </w:pPr>
            <w:r>
              <w:rPr>
                <w:sz w:val="18"/>
              </w:rPr>
              <w:t xml:space="preserve">       5</w:t>
            </w:r>
          </w:p>
        </w:tc>
        <w:tc>
          <w:tcPr>
            <w:tcW w:w="893" w:type="dxa"/>
            <w:gridSpan w:val="2"/>
            <w:tcBorders>
              <w:top w:val="single" w:sz="4" w:space="0" w:color="auto"/>
              <w:left w:val="single" w:sz="4" w:space="0" w:color="000000"/>
            </w:tcBorders>
            <w:shd w:val="clear" w:color="auto" w:fill="auto"/>
          </w:tcPr>
          <w:p w14:paraId="0834C874" w14:textId="77777777" w:rsidR="00A40123" w:rsidRDefault="00A40123" w:rsidP="00570950">
            <w:pPr>
              <w:snapToGrid w:val="0"/>
              <w:spacing w:before="20" w:after="20"/>
              <w:jc w:val="both"/>
              <w:rPr>
                <w:sz w:val="18"/>
              </w:rPr>
            </w:pPr>
          </w:p>
          <w:p w14:paraId="0834C875" w14:textId="77777777" w:rsidR="00A40123" w:rsidRDefault="00A40123" w:rsidP="00570950">
            <w:pPr>
              <w:snapToGrid w:val="0"/>
              <w:spacing w:before="20" w:after="20"/>
              <w:jc w:val="both"/>
              <w:rPr>
                <w:sz w:val="18"/>
              </w:rPr>
            </w:pPr>
          </w:p>
          <w:p w14:paraId="0834C876" w14:textId="77777777" w:rsidR="00A40123" w:rsidRDefault="00A40123" w:rsidP="00570950">
            <w:pPr>
              <w:snapToGrid w:val="0"/>
              <w:spacing w:before="20" w:after="20"/>
              <w:jc w:val="both"/>
              <w:rPr>
                <w:sz w:val="18"/>
              </w:rPr>
            </w:pPr>
            <w:r>
              <w:rPr>
                <w:sz w:val="18"/>
              </w:rPr>
              <w:t>ND</w:t>
            </w:r>
          </w:p>
        </w:tc>
        <w:tc>
          <w:tcPr>
            <w:tcW w:w="1208" w:type="dxa"/>
            <w:tcBorders>
              <w:top w:val="single" w:sz="4" w:space="0" w:color="auto"/>
              <w:left w:val="single" w:sz="4" w:space="0" w:color="000000"/>
            </w:tcBorders>
            <w:shd w:val="clear" w:color="auto" w:fill="auto"/>
          </w:tcPr>
          <w:p w14:paraId="0834C877" w14:textId="77777777" w:rsidR="00A40123" w:rsidRDefault="00A40123" w:rsidP="00570950">
            <w:pPr>
              <w:snapToGrid w:val="0"/>
              <w:spacing w:before="20" w:after="20"/>
              <w:jc w:val="both"/>
              <w:rPr>
                <w:sz w:val="18"/>
              </w:rPr>
            </w:pPr>
          </w:p>
          <w:p w14:paraId="0834C878" w14:textId="77777777" w:rsidR="00A40123" w:rsidRDefault="00A40123" w:rsidP="00570950">
            <w:pPr>
              <w:snapToGrid w:val="0"/>
              <w:spacing w:before="20" w:after="20"/>
              <w:jc w:val="both"/>
              <w:rPr>
                <w:sz w:val="18"/>
              </w:rPr>
            </w:pPr>
          </w:p>
          <w:p w14:paraId="0834C879" w14:textId="77777777" w:rsidR="00A40123" w:rsidRDefault="00A40123" w:rsidP="00570950">
            <w:pPr>
              <w:snapToGrid w:val="0"/>
              <w:spacing w:before="20" w:after="20"/>
              <w:jc w:val="both"/>
              <w:rPr>
                <w:sz w:val="18"/>
              </w:rPr>
            </w:pPr>
            <w:r>
              <w:rPr>
                <w:sz w:val="18"/>
              </w:rPr>
              <w:t>0</w:t>
            </w:r>
          </w:p>
        </w:tc>
        <w:tc>
          <w:tcPr>
            <w:tcW w:w="919" w:type="dxa"/>
            <w:gridSpan w:val="2"/>
            <w:tcBorders>
              <w:top w:val="single" w:sz="4" w:space="0" w:color="auto"/>
              <w:left w:val="single" w:sz="4" w:space="0" w:color="000000"/>
            </w:tcBorders>
            <w:shd w:val="clear" w:color="auto" w:fill="auto"/>
          </w:tcPr>
          <w:p w14:paraId="0834C87A" w14:textId="77777777" w:rsidR="00A40123" w:rsidRDefault="00A40123" w:rsidP="00570950">
            <w:pPr>
              <w:snapToGrid w:val="0"/>
              <w:spacing w:before="20" w:after="20"/>
              <w:jc w:val="both"/>
              <w:rPr>
                <w:sz w:val="18"/>
              </w:rPr>
            </w:pPr>
            <w:r>
              <w:rPr>
                <w:sz w:val="18"/>
              </w:rPr>
              <w:t>15</w:t>
            </w:r>
          </w:p>
        </w:tc>
        <w:tc>
          <w:tcPr>
            <w:tcW w:w="1121" w:type="dxa"/>
            <w:gridSpan w:val="3"/>
            <w:tcBorders>
              <w:top w:val="single" w:sz="4" w:space="0" w:color="auto"/>
              <w:left w:val="single" w:sz="4" w:space="0" w:color="000000"/>
              <w:right w:val="single" w:sz="4" w:space="0" w:color="auto"/>
            </w:tcBorders>
            <w:shd w:val="clear" w:color="auto" w:fill="auto"/>
          </w:tcPr>
          <w:p w14:paraId="0834C87B" w14:textId="77777777" w:rsidR="00A40123" w:rsidRDefault="00A40123" w:rsidP="00570950">
            <w:pPr>
              <w:snapToGrid w:val="0"/>
              <w:spacing w:before="20" w:after="20"/>
              <w:jc w:val="both"/>
              <w:rPr>
                <w:sz w:val="18"/>
              </w:rPr>
            </w:pPr>
            <w:r>
              <w:rPr>
                <w:sz w:val="18"/>
              </w:rPr>
              <w:t>2</w:t>
            </w:r>
          </w:p>
        </w:tc>
        <w:tc>
          <w:tcPr>
            <w:tcW w:w="981" w:type="dxa"/>
            <w:tcBorders>
              <w:top w:val="single" w:sz="4" w:space="0" w:color="auto"/>
              <w:left w:val="single" w:sz="4" w:space="0" w:color="auto"/>
            </w:tcBorders>
            <w:shd w:val="clear" w:color="auto" w:fill="auto"/>
          </w:tcPr>
          <w:p w14:paraId="0834C87C" w14:textId="77777777" w:rsidR="00A40123" w:rsidRDefault="00A40123" w:rsidP="00570950">
            <w:pPr>
              <w:snapToGrid w:val="0"/>
              <w:spacing w:before="20" w:after="20"/>
              <w:jc w:val="center"/>
              <w:rPr>
                <w:sz w:val="18"/>
              </w:rPr>
            </w:pPr>
          </w:p>
          <w:p w14:paraId="0834C87D" w14:textId="77777777" w:rsidR="00A40123" w:rsidRDefault="00A40123" w:rsidP="00570950">
            <w:pPr>
              <w:snapToGrid w:val="0"/>
              <w:spacing w:before="20" w:after="20"/>
              <w:jc w:val="center"/>
              <w:rPr>
                <w:sz w:val="18"/>
              </w:rPr>
            </w:pPr>
            <w:r>
              <w:rPr>
                <w:sz w:val="18"/>
              </w:rPr>
              <w:t>0</w:t>
            </w:r>
          </w:p>
        </w:tc>
        <w:tc>
          <w:tcPr>
            <w:tcW w:w="2273" w:type="dxa"/>
            <w:gridSpan w:val="2"/>
            <w:tcBorders>
              <w:top w:val="single" w:sz="4" w:space="0" w:color="auto"/>
              <w:left w:val="single" w:sz="4" w:space="0" w:color="000000"/>
              <w:right w:val="single" w:sz="4" w:space="0" w:color="000000"/>
            </w:tcBorders>
            <w:shd w:val="clear" w:color="auto" w:fill="auto"/>
          </w:tcPr>
          <w:p w14:paraId="0834C87E" w14:textId="77777777" w:rsidR="00A40123" w:rsidRDefault="00A40123" w:rsidP="00570950">
            <w:pPr>
              <w:snapToGrid w:val="0"/>
              <w:spacing w:before="20" w:after="20"/>
              <w:jc w:val="both"/>
            </w:pPr>
            <w:r>
              <w:rPr>
                <w:sz w:val="18"/>
              </w:rPr>
              <w:t>Internal corrosion of household water plumbing systems; discharges from industrial manufacturers; erosion of natural deposits</w:t>
            </w:r>
          </w:p>
        </w:tc>
      </w:tr>
      <w:tr w:rsidR="00A40123" w14:paraId="0834C891"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1093"/>
        </w:trPr>
        <w:tc>
          <w:tcPr>
            <w:tcW w:w="3204" w:type="dxa"/>
            <w:gridSpan w:val="3"/>
            <w:tcBorders>
              <w:top w:val="single" w:sz="4" w:space="0" w:color="000000"/>
              <w:left w:val="single" w:sz="4" w:space="0" w:color="000000"/>
              <w:bottom w:val="single" w:sz="4" w:space="0" w:color="auto"/>
            </w:tcBorders>
            <w:shd w:val="clear" w:color="auto" w:fill="auto"/>
          </w:tcPr>
          <w:p w14:paraId="0834C880" w14:textId="77777777" w:rsidR="00A40123" w:rsidRDefault="00A40123" w:rsidP="00570950">
            <w:pPr>
              <w:snapToGrid w:val="0"/>
              <w:spacing w:before="20" w:after="20"/>
              <w:jc w:val="both"/>
              <w:rPr>
                <w:sz w:val="18"/>
              </w:rPr>
            </w:pPr>
            <w:r>
              <w:rPr>
                <w:sz w:val="18"/>
              </w:rPr>
              <w:t>Copper (ppm)</w:t>
            </w:r>
          </w:p>
          <w:p w14:paraId="0834C881" w14:textId="77777777" w:rsidR="00A40123" w:rsidRDefault="00A40123" w:rsidP="00570950">
            <w:pPr>
              <w:snapToGrid w:val="0"/>
              <w:spacing w:before="20" w:after="20"/>
              <w:jc w:val="both"/>
              <w:rPr>
                <w:sz w:val="18"/>
              </w:rPr>
            </w:pPr>
          </w:p>
          <w:p w14:paraId="0834C882" w14:textId="77777777" w:rsidR="00A40123" w:rsidRDefault="008864F4" w:rsidP="00570950">
            <w:pPr>
              <w:snapToGrid w:val="0"/>
              <w:spacing w:before="20" w:after="20"/>
              <w:jc w:val="both"/>
              <w:rPr>
                <w:sz w:val="18"/>
              </w:rPr>
            </w:pPr>
            <w:r>
              <w:rPr>
                <w:sz w:val="18"/>
              </w:rPr>
              <w:t>9/20/22</w:t>
            </w:r>
          </w:p>
        </w:tc>
        <w:tc>
          <w:tcPr>
            <w:tcW w:w="1062" w:type="dxa"/>
            <w:gridSpan w:val="2"/>
            <w:tcBorders>
              <w:top w:val="single" w:sz="4" w:space="0" w:color="000000"/>
              <w:left w:val="single" w:sz="4" w:space="0" w:color="000000"/>
              <w:bottom w:val="single" w:sz="4" w:space="0" w:color="auto"/>
            </w:tcBorders>
            <w:shd w:val="clear" w:color="auto" w:fill="auto"/>
          </w:tcPr>
          <w:p w14:paraId="0834C883" w14:textId="77777777" w:rsidR="00A40123" w:rsidRDefault="00A40123" w:rsidP="00570950">
            <w:pPr>
              <w:snapToGrid w:val="0"/>
              <w:spacing w:before="20" w:after="20"/>
              <w:jc w:val="both"/>
              <w:rPr>
                <w:sz w:val="18"/>
              </w:rPr>
            </w:pPr>
            <w:r>
              <w:rPr>
                <w:sz w:val="18"/>
              </w:rPr>
              <w:t xml:space="preserve">  </w:t>
            </w:r>
          </w:p>
          <w:p w14:paraId="0834C884" w14:textId="77777777" w:rsidR="00A40123" w:rsidRDefault="00A40123" w:rsidP="00570950">
            <w:pPr>
              <w:snapToGrid w:val="0"/>
              <w:spacing w:before="20" w:after="20"/>
              <w:jc w:val="both"/>
              <w:rPr>
                <w:sz w:val="18"/>
              </w:rPr>
            </w:pPr>
          </w:p>
          <w:p w14:paraId="0834C885" w14:textId="77777777" w:rsidR="00A40123" w:rsidRDefault="00A40123" w:rsidP="00570950">
            <w:pPr>
              <w:snapToGrid w:val="0"/>
              <w:spacing w:before="20" w:after="20"/>
              <w:jc w:val="both"/>
              <w:rPr>
                <w:sz w:val="18"/>
              </w:rPr>
            </w:pPr>
            <w:r>
              <w:rPr>
                <w:sz w:val="18"/>
              </w:rPr>
              <w:t xml:space="preserve">     5</w:t>
            </w:r>
          </w:p>
        </w:tc>
        <w:tc>
          <w:tcPr>
            <w:tcW w:w="893" w:type="dxa"/>
            <w:gridSpan w:val="2"/>
            <w:tcBorders>
              <w:top w:val="single" w:sz="4" w:space="0" w:color="000000"/>
              <w:left w:val="single" w:sz="4" w:space="0" w:color="000000"/>
              <w:bottom w:val="single" w:sz="4" w:space="0" w:color="auto"/>
            </w:tcBorders>
            <w:shd w:val="clear" w:color="auto" w:fill="auto"/>
          </w:tcPr>
          <w:p w14:paraId="0834C886" w14:textId="77777777" w:rsidR="00A40123" w:rsidRDefault="00A40123" w:rsidP="00570950">
            <w:pPr>
              <w:snapToGrid w:val="0"/>
              <w:spacing w:before="20" w:after="20"/>
              <w:jc w:val="both"/>
              <w:rPr>
                <w:sz w:val="18"/>
              </w:rPr>
            </w:pPr>
          </w:p>
          <w:p w14:paraId="0834C887" w14:textId="77777777" w:rsidR="00A40123" w:rsidRDefault="00A40123" w:rsidP="00570950">
            <w:pPr>
              <w:snapToGrid w:val="0"/>
              <w:spacing w:before="20" w:after="20"/>
              <w:jc w:val="both"/>
              <w:rPr>
                <w:sz w:val="18"/>
              </w:rPr>
            </w:pPr>
          </w:p>
          <w:p w14:paraId="0834C888" w14:textId="77777777" w:rsidR="00A40123" w:rsidRDefault="00A40123" w:rsidP="00570950">
            <w:pPr>
              <w:snapToGrid w:val="0"/>
              <w:spacing w:before="20" w:after="20"/>
              <w:jc w:val="both"/>
              <w:rPr>
                <w:sz w:val="18"/>
              </w:rPr>
            </w:pPr>
            <w:r>
              <w:rPr>
                <w:sz w:val="18"/>
              </w:rPr>
              <w:t>ND</w:t>
            </w:r>
          </w:p>
        </w:tc>
        <w:tc>
          <w:tcPr>
            <w:tcW w:w="1208" w:type="dxa"/>
            <w:tcBorders>
              <w:top w:val="single" w:sz="4" w:space="0" w:color="000000"/>
              <w:left w:val="single" w:sz="4" w:space="0" w:color="000000"/>
              <w:bottom w:val="single" w:sz="4" w:space="0" w:color="auto"/>
            </w:tcBorders>
            <w:shd w:val="clear" w:color="auto" w:fill="auto"/>
          </w:tcPr>
          <w:p w14:paraId="0834C889" w14:textId="77777777" w:rsidR="00A40123" w:rsidRDefault="00A40123" w:rsidP="00570950">
            <w:pPr>
              <w:snapToGrid w:val="0"/>
              <w:spacing w:before="20" w:after="20"/>
              <w:jc w:val="both"/>
              <w:rPr>
                <w:sz w:val="18"/>
              </w:rPr>
            </w:pPr>
          </w:p>
          <w:p w14:paraId="0834C88A" w14:textId="77777777" w:rsidR="00A40123" w:rsidRDefault="00A40123" w:rsidP="00570950">
            <w:pPr>
              <w:snapToGrid w:val="0"/>
              <w:spacing w:before="20" w:after="20"/>
              <w:jc w:val="both"/>
              <w:rPr>
                <w:sz w:val="18"/>
              </w:rPr>
            </w:pPr>
          </w:p>
          <w:p w14:paraId="0834C88B" w14:textId="77777777" w:rsidR="00A40123" w:rsidRDefault="00A40123" w:rsidP="00570950">
            <w:pPr>
              <w:snapToGrid w:val="0"/>
              <w:spacing w:before="20" w:after="20"/>
              <w:jc w:val="both"/>
              <w:rPr>
                <w:sz w:val="18"/>
              </w:rPr>
            </w:pPr>
            <w:r>
              <w:rPr>
                <w:sz w:val="18"/>
              </w:rPr>
              <w:t>0</w:t>
            </w:r>
          </w:p>
        </w:tc>
        <w:tc>
          <w:tcPr>
            <w:tcW w:w="919" w:type="dxa"/>
            <w:gridSpan w:val="2"/>
            <w:tcBorders>
              <w:top w:val="single" w:sz="4" w:space="0" w:color="000000"/>
              <w:left w:val="single" w:sz="4" w:space="0" w:color="000000"/>
              <w:bottom w:val="single" w:sz="4" w:space="0" w:color="auto"/>
            </w:tcBorders>
            <w:shd w:val="clear" w:color="auto" w:fill="auto"/>
          </w:tcPr>
          <w:p w14:paraId="0834C88C" w14:textId="77777777" w:rsidR="00A40123" w:rsidRDefault="00A40123" w:rsidP="00570950">
            <w:pPr>
              <w:snapToGrid w:val="0"/>
              <w:spacing w:before="20" w:after="20"/>
              <w:jc w:val="both"/>
              <w:rPr>
                <w:sz w:val="18"/>
              </w:rPr>
            </w:pPr>
            <w:r>
              <w:rPr>
                <w:sz w:val="18"/>
              </w:rPr>
              <w:t>1.3</w:t>
            </w:r>
          </w:p>
        </w:tc>
        <w:tc>
          <w:tcPr>
            <w:tcW w:w="1121" w:type="dxa"/>
            <w:gridSpan w:val="3"/>
            <w:tcBorders>
              <w:top w:val="single" w:sz="4" w:space="0" w:color="000000"/>
              <w:left w:val="single" w:sz="4" w:space="0" w:color="000000"/>
              <w:bottom w:val="single" w:sz="4" w:space="0" w:color="auto"/>
              <w:right w:val="single" w:sz="4" w:space="0" w:color="auto"/>
            </w:tcBorders>
            <w:shd w:val="clear" w:color="auto" w:fill="auto"/>
          </w:tcPr>
          <w:p w14:paraId="0834C88D" w14:textId="77777777" w:rsidR="00A40123" w:rsidRDefault="00A40123" w:rsidP="00570950">
            <w:pPr>
              <w:snapToGrid w:val="0"/>
              <w:spacing w:before="20" w:after="20"/>
              <w:jc w:val="both"/>
              <w:rPr>
                <w:sz w:val="18"/>
              </w:rPr>
            </w:pPr>
            <w:r>
              <w:rPr>
                <w:sz w:val="18"/>
              </w:rPr>
              <w:t>0.17</w:t>
            </w:r>
          </w:p>
        </w:tc>
        <w:tc>
          <w:tcPr>
            <w:tcW w:w="981" w:type="dxa"/>
            <w:tcBorders>
              <w:top w:val="single" w:sz="4" w:space="0" w:color="000000"/>
              <w:left w:val="single" w:sz="4" w:space="0" w:color="auto"/>
              <w:bottom w:val="single" w:sz="4" w:space="0" w:color="auto"/>
            </w:tcBorders>
            <w:shd w:val="clear" w:color="auto" w:fill="auto"/>
          </w:tcPr>
          <w:p w14:paraId="0834C88E" w14:textId="77777777" w:rsidR="00A40123" w:rsidRDefault="00A40123" w:rsidP="00570950">
            <w:pPr>
              <w:snapToGrid w:val="0"/>
              <w:spacing w:before="20" w:after="20"/>
              <w:jc w:val="center"/>
              <w:rPr>
                <w:sz w:val="18"/>
              </w:rPr>
            </w:pPr>
          </w:p>
          <w:p w14:paraId="0834C88F" w14:textId="77777777" w:rsidR="00A40123" w:rsidRDefault="00A40123" w:rsidP="00570950">
            <w:pPr>
              <w:snapToGrid w:val="0"/>
              <w:spacing w:before="20" w:after="20"/>
              <w:jc w:val="center"/>
              <w:rPr>
                <w:sz w:val="18"/>
              </w:rPr>
            </w:pPr>
            <w:r>
              <w:rPr>
                <w:sz w:val="18"/>
              </w:rPr>
              <w:t>N/A</w:t>
            </w:r>
          </w:p>
        </w:tc>
        <w:tc>
          <w:tcPr>
            <w:tcW w:w="2273" w:type="dxa"/>
            <w:gridSpan w:val="2"/>
            <w:tcBorders>
              <w:top w:val="single" w:sz="4" w:space="0" w:color="000000"/>
              <w:left w:val="single" w:sz="4" w:space="0" w:color="000000"/>
              <w:bottom w:val="single" w:sz="4" w:space="0" w:color="auto"/>
              <w:right w:val="single" w:sz="4" w:space="0" w:color="000000"/>
            </w:tcBorders>
            <w:shd w:val="clear" w:color="auto" w:fill="auto"/>
          </w:tcPr>
          <w:p w14:paraId="0834C890" w14:textId="77777777" w:rsidR="00A40123" w:rsidRPr="00AF6DC9" w:rsidRDefault="00A40123" w:rsidP="00570950">
            <w:pPr>
              <w:snapToGrid w:val="0"/>
              <w:spacing w:before="20" w:after="20"/>
              <w:jc w:val="both"/>
              <w:rPr>
                <w:sz w:val="18"/>
              </w:rPr>
            </w:pPr>
            <w:r>
              <w:rPr>
                <w:sz w:val="18"/>
              </w:rPr>
              <w:t>Internal corrosion of household plumbing systems; erosion of natural deposits; leaching from wood preservatives</w:t>
            </w:r>
          </w:p>
        </w:tc>
      </w:tr>
      <w:tr w:rsidR="00A40123" w14:paraId="0834C893"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cantSplit/>
          <w:trHeight w:val="400"/>
        </w:trPr>
        <w:tc>
          <w:tcPr>
            <w:tcW w:w="11759" w:type="dxa"/>
            <w:gridSpan w:val="16"/>
            <w:tcBorders>
              <w:top w:val="single" w:sz="4" w:space="0" w:color="auto"/>
              <w:left w:val="single" w:sz="4" w:space="0" w:color="auto"/>
              <w:bottom w:val="single" w:sz="4" w:space="0" w:color="auto"/>
              <w:right w:val="single" w:sz="4" w:space="0" w:color="auto"/>
            </w:tcBorders>
            <w:shd w:val="clear" w:color="auto" w:fill="auto"/>
          </w:tcPr>
          <w:p w14:paraId="0834C892" w14:textId="77777777" w:rsidR="00A40123" w:rsidRDefault="00A40123" w:rsidP="00570950">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A40123" w14:paraId="0834C89C"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477"/>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94" w14:textId="77777777" w:rsidR="00A40123" w:rsidRDefault="00A40123" w:rsidP="00570950">
            <w:pPr>
              <w:snapToGrid w:val="0"/>
              <w:spacing w:before="20" w:after="20"/>
              <w:rPr>
                <w:b/>
                <w:sz w:val="18"/>
              </w:rPr>
            </w:pPr>
            <w:r>
              <w:rPr>
                <w:b/>
                <w:sz w:val="18"/>
              </w:rPr>
              <w:t xml:space="preserve">Chemical or Constituent </w:t>
            </w:r>
            <w:r>
              <w:rPr>
                <w:sz w:val="18"/>
              </w:rPr>
              <w:t>(and reporting units)</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95" w14:textId="77777777" w:rsidR="00A40123" w:rsidRDefault="00A40123" w:rsidP="00570950">
            <w:pPr>
              <w:snapToGrid w:val="0"/>
              <w:spacing w:before="20" w:after="20"/>
              <w:jc w:val="center"/>
              <w:rPr>
                <w:b/>
                <w:sz w:val="18"/>
              </w:rPr>
            </w:pPr>
            <w:r>
              <w:rPr>
                <w:b/>
                <w:sz w:val="18"/>
              </w:rPr>
              <w:t>Sample Date</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96" w14:textId="77777777" w:rsidR="00A40123" w:rsidRDefault="00A40123" w:rsidP="00570950">
            <w:pPr>
              <w:snapToGrid w:val="0"/>
              <w:spacing w:before="20" w:after="20"/>
              <w:jc w:val="center"/>
              <w:rPr>
                <w:b/>
                <w:sz w:val="18"/>
              </w:rPr>
            </w:pPr>
            <w:r>
              <w:rPr>
                <w:b/>
                <w:sz w:val="18"/>
              </w:rPr>
              <w:t>Level Detected</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97" w14:textId="77777777" w:rsidR="00A40123" w:rsidRDefault="00A40123" w:rsidP="00570950">
            <w:pPr>
              <w:snapToGrid w:val="0"/>
              <w:spacing w:before="20" w:after="20"/>
              <w:jc w:val="center"/>
              <w:rPr>
                <w:b/>
                <w:sz w:val="18"/>
              </w:rPr>
            </w:pPr>
            <w:r>
              <w:rPr>
                <w:b/>
                <w:sz w:val="18"/>
              </w:rPr>
              <w:t>Range of Detections</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98" w14:textId="77777777" w:rsidR="00A40123" w:rsidRDefault="00A40123" w:rsidP="00570950">
            <w:pPr>
              <w:snapToGrid w:val="0"/>
              <w:spacing w:before="20" w:after="20"/>
              <w:jc w:val="center"/>
              <w:rPr>
                <w:b/>
                <w:sz w:val="18"/>
              </w:rPr>
            </w:pPr>
            <w:r>
              <w:rPr>
                <w:b/>
                <w:sz w:val="18"/>
              </w:rPr>
              <w:t>MCL</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834C899" w14:textId="77777777" w:rsidR="00A40123" w:rsidRDefault="00A40123" w:rsidP="00570950">
            <w:pPr>
              <w:snapToGrid w:val="0"/>
              <w:spacing w:before="20" w:after="20"/>
              <w:jc w:val="center"/>
              <w:rPr>
                <w:b/>
                <w:sz w:val="18"/>
              </w:rPr>
            </w:pPr>
            <w:r>
              <w:rPr>
                <w:b/>
                <w:sz w:val="18"/>
              </w:rPr>
              <w:t>PHG</w:t>
            </w:r>
          </w:p>
          <w:p w14:paraId="0834C89A" w14:textId="77777777" w:rsidR="00A40123" w:rsidRDefault="00A40123" w:rsidP="00570950">
            <w:pPr>
              <w:spacing w:before="20" w:after="20"/>
              <w:jc w:val="center"/>
              <w:rPr>
                <w:b/>
                <w:sz w:val="18"/>
              </w:rPr>
            </w:pPr>
            <w:r>
              <w:rPr>
                <w:b/>
                <w:sz w:val="18"/>
              </w:rPr>
              <w:t>(MCLG)</w:t>
            </w: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tcPr>
          <w:p w14:paraId="0834C89B" w14:textId="77777777" w:rsidR="00A40123" w:rsidRDefault="00A40123" w:rsidP="00570950">
            <w:pPr>
              <w:snapToGrid w:val="0"/>
              <w:spacing w:before="20" w:after="20"/>
              <w:jc w:val="center"/>
            </w:pPr>
            <w:r>
              <w:rPr>
                <w:b/>
                <w:sz w:val="18"/>
              </w:rPr>
              <w:t>Typical Source of Contaminant</w:t>
            </w:r>
          </w:p>
        </w:tc>
      </w:tr>
      <w:tr w:rsidR="00A40123" w14:paraId="0834C8A4"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246"/>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9D" w14:textId="77777777" w:rsidR="00A40123" w:rsidRDefault="00A40123" w:rsidP="00570950">
            <w:pPr>
              <w:snapToGrid w:val="0"/>
              <w:spacing w:before="20" w:after="20"/>
              <w:rPr>
                <w:sz w:val="18"/>
              </w:rPr>
            </w:pPr>
            <w:r>
              <w:rPr>
                <w:sz w:val="18"/>
              </w:rPr>
              <w:t>Sodium (ppm)</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9E" w14:textId="77777777" w:rsidR="00A40123" w:rsidRDefault="00A40123" w:rsidP="00570950">
            <w:pPr>
              <w:snapToGrid w:val="0"/>
              <w:spacing w:before="20" w:after="20"/>
              <w:jc w:val="center"/>
              <w:rPr>
                <w:sz w:val="18"/>
              </w:rPr>
            </w:pPr>
            <w:r>
              <w:rPr>
                <w:sz w:val="18"/>
              </w:rPr>
              <w:t>4/19/19</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9F" w14:textId="77777777" w:rsidR="00A40123" w:rsidRDefault="00A40123" w:rsidP="00570950">
            <w:pPr>
              <w:snapToGrid w:val="0"/>
              <w:spacing w:before="20" w:after="20"/>
              <w:jc w:val="center"/>
              <w:rPr>
                <w:sz w:val="18"/>
              </w:rPr>
            </w:pPr>
            <w:r>
              <w:rPr>
                <w:sz w:val="18"/>
              </w:rPr>
              <w:t>260</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A0" w14:textId="77777777" w:rsidR="00A40123" w:rsidRDefault="00A40123" w:rsidP="00570950">
            <w:pPr>
              <w:snapToGrid w:val="0"/>
              <w:spacing w:before="20" w:after="20"/>
              <w:jc w:val="center"/>
              <w:rPr>
                <w:sz w:val="18"/>
              </w:rPr>
            </w:pPr>
            <w:r>
              <w:rPr>
                <w:sz w:val="18"/>
              </w:rPr>
              <w:t>130- 390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A1" w14:textId="77777777" w:rsidR="00A40123" w:rsidRDefault="00A40123" w:rsidP="00570950">
            <w:pPr>
              <w:snapToGrid w:val="0"/>
              <w:spacing w:before="20" w:after="20"/>
              <w:jc w:val="center"/>
              <w:rPr>
                <w:sz w:val="18"/>
              </w:rPr>
            </w:pPr>
            <w:r>
              <w:rPr>
                <w:sz w:val="18"/>
              </w:rPr>
              <w:t>none</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834C8A2" w14:textId="77777777" w:rsidR="00A40123" w:rsidRDefault="00A40123" w:rsidP="00570950">
            <w:pPr>
              <w:snapToGrid w:val="0"/>
              <w:spacing w:before="20" w:after="20"/>
              <w:jc w:val="center"/>
              <w:rPr>
                <w:sz w:val="18"/>
              </w:rPr>
            </w:pPr>
            <w:r>
              <w:rPr>
                <w:sz w:val="18"/>
              </w:rPr>
              <w:t>none</w:t>
            </w: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tcPr>
          <w:p w14:paraId="0834C8A3" w14:textId="77777777" w:rsidR="00A40123" w:rsidRDefault="00A40123" w:rsidP="00570950">
            <w:pPr>
              <w:snapToGrid w:val="0"/>
              <w:spacing w:before="20" w:after="20"/>
            </w:pPr>
            <w:r>
              <w:rPr>
                <w:sz w:val="18"/>
              </w:rPr>
              <w:t>Generally found in ground &amp; surface water</w:t>
            </w:r>
          </w:p>
        </w:tc>
      </w:tr>
      <w:tr w:rsidR="00A40123" w14:paraId="0834C8AC" w14:textId="77777777" w:rsidTr="0025659C">
        <w:tblPrEx>
          <w:jc w:val="left"/>
          <w:tblCellSpacing w:w="0" w:type="nil"/>
          <w:tblCellMar>
            <w:top w:w="0" w:type="dxa"/>
            <w:left w:w="108" w:type="dxa"/>
            <w:bottom w:w="0" w:type="dxa"/>
            <w:right w:w="108" w:type="dxa"/>
          </w:tblCellMar>
          <w:tblLook w:val="0000" w:firstRow="0" w:lastRow="0" w:firstColumn="0" w:lastColumn="0" w:noHBand="0" w:noVBand="0"/>
        </w:tblPrEx>
        <w:trPr>
          <w:trHeight w:val="246"/>
        </w:trPr>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14:paraId="0834C8A5" w14:textId="77777777" w:rsidR="00A40123" w:rsidRDefault="00A40123" w:rsidP="00570950">
            <w:pPr>
              <w:snapToGrid w:val="0"/>
              <w:spacing w:before="20" w:after="20"/>
              <w:rPr>
                <w:sz w:val="18"/>
              </w:rPr>
            </w:pPr>
            <w:r>
              <w:rPr>
                <w:sz w:val="18"/>
              </w:rPr>
              <w:t>Hardness (ppm)</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Pr>
          <w:p w14:paraId="0834C8A6" w14:textId="77777777" w:rsidR="00A40123" w:rsidRDefault="00A40123" w:rsidP="00570950">
            <w:pPr>
              <w:snapToGrid w:val="0"/>
              <w:spacing w:before="20" w:after="20"/>
              <w:jc w:val="center"/>
              <w:rPr>
                <w:sz w:val="18"/>
              </w:rPr>
            </w:pPr>
            <w:r>
              <w:rPr>
                <w:sz w:val="18"/>
              </w:rPr>
              <w:t>4/19/19</w:t>
            </w:r>
          </w:p>
        </w:tc>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14:paraId="0834C8A7" w14:textId="77777777" w:rsidR="00A40123" w:rsidRDefault="00A40123" w:rsidP="00570950">
            <w:pPr>
              <w:snapToGrid w:val="0"/>
              <w:spacing w:before="20" w:after="20"/>
              <w:jc w:val="center"/>
              <w:rPr>
                <w:sz w:val="18"/>
              </w:rPr>
            </w:pPr>
            <w:r>
              <w:rPr>
                <w:sz w:val="18"/>
              </w:rPr>
              <w:t>575</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0834C8A8" w14:textId="77777777" w:rsidR="00A40123" w:rsidRDefault="00A40123" w:rsidP="00570950">
            <w:pPr>
              <w:snapToGrid w:val="0"/>
              <w:spacing w:before="20" w:after="20"/>
              <w:jc w:val="center"/>
              <w:rPr>
                <w:sz w:val="18"/>
              </w:rPr>
            </w:pPr>
            <w:r>
              <w:rPr>
                <w:sz w:val="18"/>
              </w:rPr>
              <w:t>420 – 730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0834C8A9" w14:textId="77777777" w:rsidR="00A40123" w:rsidRDefault="00A40123" w:rsidP="00570950">
            <w:pPr>
              <w:snapToGrid w:val="0"/>
              <w:spacing w:before="20" w:after="20"/>
              <w:jc w:val="center"/>
              <w:rPr>
                <w:sz w:val="18"/>
              </w:rPr>
            </w:pPr>
            <w:r>
              <w:rPr>
                <w:sz w:val="18"/>
              </w:rPr>
              <w:t>none</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834C8AA" w14:textId="77777777" w:rsidR="00A40123" w:rsidRDefault="00A40123" w:rsidP="00570950">
            <w:pPr>
              <w:snapToGrid w:val="0"/>
              <w:spacing w:before="20" w:after="20"/>
              <w:jc w:val="center"/>
              <w:rPr>
                <w:sz w:val="18"/>
              </w:rPr>
            </w:pPr>
            <w:r>
              <w:rPr>
                <w:sz w:val="18"/>
              </w:rPr>
              <w:t>none</w:t>
            </w:r>
          </w:p>
        </w:tc>
        <w:tc>
          <w:tcPr>
            <w:tcW w:w="3405" w:type="dxa"/>
            <w:gridSpan w:val="4"/>
            <w:tcBorders>
              <w:top w:val="single" w:sz="4" w:space="0" w:color="auto"/>
              <w:left w:val="single" w:sz="4" w:space="0" w:color="auto"/>
              <w:bottom w:val="single" w:sz="4" w:space="0" w:color="auto"/>
              <w:right w:val="single" w:sz="4" w:space="0" w:color="auto"/>
            </w:tcBorders>
            <w:shd w:val="clear" w:color="auto" w:fill="auto"/>
          </w:tcPr>
          <w:p w14:paraId="0834C8AB" w14:textId="77777777" w:rsidR="00A40123" w:rsidRDefault="00A40123" w:rsidP="00570950">
            <w:pPr>
              <w:snapToGrid w:val="0"/>
              <w:spacing w:before="20" w:after="20"/>
            </w:pPr>
            <w:r>
              <w:rPr>
                <w:sz w:val="18"/>
              </w:rPr>
              <w:t>Generally found in ground &amp; surface water</w:t>
            </w:r>
          </w:p>
        </w:tc>
      </w:tr>
    </w:tbl>
    <w:p w14:paraId="0834C8AD" w14:textId="77777777" w:rsidR="00A40123" w:rsidRDefault="00A40123" w:rsidP="00A40123">
      <w:pPr>
        <w:rPr>
          <w:i/>
          <w:sz w:val="18"/>
        </w:rPr>
      </w:pPr>
      <w:r>
        <w:rPr>
          <w:b/>
          <w:sz w:val="18"/>
        </w:rPr>
        <w:t>*</w:t>
      </w:r>
      <w:r>
        <w:rPr>
          <w:i/>
          <w:sz w:val="18"/>
        </w:rPr>
        <w:t>Any violation of an MCL or AL is marked with an asterisk.  Additional information regarding the violation is provided later in this report</w:t>
      </w:r>
    </w:p>
    <w:p w14:paraId="0834C8AE" w14:textId="77777777" w:rsidR="00A40123" w:rsidRDefault="00A40123" w:rsidP="00A40123">
      <w:pPr>
        <w:rPr>
          <w:i/>
          <w:sz w:val="18"/>
        </w:rPr>
      </w:pPr>
    </w:p>
    <w:p w14:paraId="0834C8AF" w14:textId="77777777" w:rsidR="00A40123" w:rsidRDefault="00A40123" w:rsidP="00A40123">
      <w:pPr>
        <w:rPr>
          <w:i/>
          <w:sz w:val="18"/>
        </w:rPr>
      </w:pPr>
    </w:p>
    <w:p w14:paraId="0834C8B0" w14:textId="77777777" w:rsidR="00A40123" w:rsidRDefault="00A40123" w:rsidP="00A40123">
      <w:pPr>
        <w:rPr>
          <w:i/>
          <w:sz w:val="18"/>
        </w:rPr>
      </w:pPr>
    </w:p>
    <w:p w14:paraId="0834C8B1" w14:textId="77777777" w:rsidR="00A40123" w:rsidRDefault="00A40123" w:rsidP="00A40123">
      <w:pPr>
        <w:rPr>
          <w:i/>
          <w:sz w:val="18"/>
        </w:rPr>
      </w:pPr>
    </w:p>
    <w:tbl>
      <w:tblPr>
        <w:tblW w:w="11250" w:type="dxa"/>
        <w:tblInd w:w="-72" w:type="dxa"/>
        <w:tblLayout w:type="fixed"/>
        <w:tblLook w:val="0000" w:firstRow="0" w:lastRow="0" w:firstColumn="0" w:lastColumn="0" w:noHBand="0" w:noVBand="0"/>
      </w:tblPr>
      <w:tblGrid>
        <w:gridCol w:w="2628"/>
        <w:gridCol w:w="1008"/>
        <w:gridCol w:w="1008"/>
        <w:gridCol w:w="1152"/>
        <w:gridCol w:w="1008"/>
        <w:gridCol w:w="1098"/>
        <w:gridCol w:w="3348"/>
      </w:tblGrid>
      <w:tr w:rsidR="00A40123" w14:paraId="0834C8B4" w14:textId="77777777" w:rsidTr="00B03D15">
        <w:trPr>
          <w:cantSplit/>
        </w:trPr>
        <w:tc>
          <w:tcPr>
            <w:tcW w:w="11250" w:type="dxa"/>
            <w:gridSpan w:val="7"/>
            <w:tcBorders>
              <w:top w:val="single" w:sz="8" w:space="0" w:color="000000"/>
              <w:left w:val="single" w:sz="4" w:space="0" w:color="000000"/>
              <w:bottom w:val="single" w:sz="8" w:space="0" w:color="000000"/>
              <w:right w:val="single" w:sz="4" w:space="0" w:color="000000"/>
            </w:tcBorders>
            <w:shd w:val="clear" w:color="auto" w:fill="auto"/>
          </w:tcPr>
          <w:p w14:paraId="0834C8B2" w14:textId="77777777" w:rsidR="008864F4" w:rsidRDefault="008864F4" w:rsidP="00570950">
            <w:pPr>
              <w:snapToGrid w:val="0"/>
              <w:spacing w:before="80" w:after="80"/>
              <w:jc w:val="center"/>
              <w:rPr>
                <w:b/>
                <w:caps/>
              </w:rPr>
            </w:pPr>
          </w:p>
          <w:p w14:paraId="0834C8B3" w14:textId="77777777" w:rsidR="00A40123" w:rsidRDefault="00A40123" w:rsidP="00570950">
            <w:pPr>
              <w:snapToGrid w:val="0"/>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A40123" w14:paraId="0834C8BF" w14:textId="77777777" w:rsidTr="00B03D15">
        <w:tc>
          <w:tcPr>
            <w:tcW w:w="2628" w:type="dxa"/>
            <w:shd w:val="clear" w:color="auto" w:fill="auto"/>
          </w:tcPr>
          <w:p w14:paraId="0834C8B5" w14:textId="77777777" w:rsidR="00A40123" w:rsidRDefault="00A40123" w:rsidP="00570950">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14:paraId="0834C8B6" w14:textId="77777777" w:rsidR="00A40123" w:rsidRDefault="00A40123" w:rsidP="00570950">
            <w:pPr>
              <w:snapToGrid w:val="0"/>
              <w:spacing w:before="40" w:after="40"/>
              <w:jc w:val="center"/>
              <w:rPr>
                <w:b/>
                <w:sz w:val="18"/>
              </w:rPr>
            </w:pPr>
            <w:r>
              <w:rPr>
                <w:b/>
                <w:sz w:val="18"/>
              </w:rPr>
              <w:t>Sample Date</w:t>
            </w:r>
          </w:p>
        </w:tc>
        <w:tc>
          <w:tcPr>
            <w:tcW w:w="1008" w:type="dxa"/>
            <w:shd w:val="clear" w:color="auto" w:fill="auto"/>
          </w:tcPr>
          <w:p w14:paraId="0834C8B7" w14:textId="77777777" w:rsidR="00A40123" w:rsidRDefault="00A40123" w:rsidP="00570950">
            <w:pPr>
              <w:snapToGrid w:val="0"/>
              <w:spacing w:before="40" w:after="40"/>
              <w:jc w:val="center"/>
              <w:rPr>
                <w:b/>
                <w:sz w:val="18"/>
              </w:rPr>
            </w:pPr>
            <w:r>
              <w:rPr>
                <w:b/>
                <w:sz w:val="18"/>
              </w:rPr>
              <w:t>Level Detected</w:t>
            </w:r>
          </w:p>
        </w:tc>
        <w:tc>
          <w:tcPr>
            <w:tcW w:w="1152" w:type="dxa"/>
            <w:shd w:val="clear" w:color="auto" w:fill="auto"/>
          </w:tcPr>
          <w:p w14:paraId="0834C8B8" w14:textId="77777777" w:rsidR="00A40123" w:rsidRDefault="00A40123" w:rsidP="00570950">
            <w:pPr>
              <w:snapToGrid w:val="0"/>
              <w:spacing w:before="40" w:after="40"/>
              <w:jc w:val="center"/>
            </w:pPr>
            <w:r>
              <w:rPr>
                <w:b/>
                <w:sz w:val="18"/>
              </w:rPr>
              <w:t>Range of Detections</w:t>
            </w:r>
          </w:p>
        </w:tc>
        <w:tc>
          <w:tcPr>
            <w:tcW w:w="1008" w:type="dxa"/>
            <w:shd w:val="clear" w:color="auto" w:fill="auto"/>
          </w:tcPr>
          <w:p w14:paraId="0834C8B9" w14:textId="77777777" w:rsidR="00A40123" w:rsidRDefault="00A40123" w:rsidP="00570950">
            <w:pPr>
              <w:pStyle w:val="Heading7"/>
              <w:snapToGrid w:val="0"/>
              <w:spacing w:before="40" w:line="240" w:lineRule="auto"/>
            </w:pPr>
            <w:r>
              <w:rPr>
                <w:rFonts w:ascii="Times New Roman" w:hAnsi="Times New Roman" w:cs="Times New Roman"/>
                <w:bCs w:val="0"/>
              </w:rPr>
              <w:t>MCL</w:t>
            </w:r>
          </w:p>
          <w:p w14:paraId="0834C8BA" w14:textId="77777777" w:rsidR="00A40123" w:rsidRDefault="00A40123" w:rsidP="00570950">
            <w:pPr>
              <w:spacing w:after="40"/>
              <w:jc w:val="center"/>
            </w:pPr>
            <w:r>
              <w:rPr>
                <w:b/>
                <w:sz w:val="18"/>
              </w:rPr>
              <w:t>[MRDL]</w:t>
            </w:r>
          </w:p>
        </w:tc>
        <w:tc>
          <w:tcPr>
            <w:tcW w:w="1098" w:type="dxa"/>
            <w:shd w:val="clear" w:color="auto" w:fill="auto"/>
          </w:tcPr>
          <w:p w14:paraId="0834C8BB" w14:textId="77777777" w:rsidR="00A40123" w:rsidRDefault="00A40123" w:rsidP="00570950">
            <w:pPr>
              <w:pStyle w:val="Heading7"/>
              <w:snapToGrid w:val="0"/>
              <w:spacing w:before="40" w:line="240" w:lineRule="auto"/>
            </w:pPr>
            <w:r>
              <w:rPr>
                <w:rFonts w:ascii="Times New Roman" w:hAnsi="Times New Roman" w:cs="Times New Roman"/>
                <w:bCs w:val="0"/>
              </w:rPr>
              <w:t>PHG</w:t>
            </w:r>
          </w:p>
          <w:p w14:paraId="0834C8BC" w14:textId="77777777" w:rsidR="00A40123" w:rsidRDefault="00A40123" w:rsidP="00570950">
            <w:pPr>
              <w:jc w:val="center"/>
              <w:rPr>
                <w:b/>
                <w:sz w:val="18"/>
              </w:rPr>
            </w:pPr>
            <w:r>
              <w:rPr>
                <w:b/>
                <w:sz w:val="18"/>
              </w:rPr>
              <w:t>(MCLG)</w:t>
            </w:r>
          </w:p>
          <w:p w14:paraId="0834C8BD" w14:textId="77777777" w:rsidR="00A40123" w:rsidRDefault="00A40123" w:rsidP="00570950">
            <w:pPr>
              <w:spacing w:after="40"/>
              <w:jc w:val="center"/>
              <w:rPr>
                <w:b/>
                <w:sz w:val="18"/>
              </w:rPr>
            </w:pPr>
            <w:r>
              <w:rPr>
                <w:b/>
                <w:sz w:val="18"/>
              </w:rPr>
              <w:t>[MRDLG]</w:t>
            </w:r>
          </w:p>
        </w:tc>
        <w:tc>
          <w:tcPr>
            <w:tcW w:w="3348" w:type="dxa"/>
            <w:shd w:val="clear" w:color="auto" w:fill="auto"/>
          </w:tcPr>
          <w:p w14:paraId="0834C8BE" w14:textId="77777777" w:rsidR="00A40123" w:rsidRDefault="00A40123" w:rsidP="00570950">
            <w:pPr>
              <w:snapToGrid w:val="0"/>
              <w:spacing w:before="40" w:after="40"/>
              <w:jc w:val="center"/>
            </w:pPr>
            <w:r>
              <w:rPr>
                <w:b/>
                <w:sz w:val="18"/>
              </w:rPr>
              <w:t>Typical Source of Contaminant</w:t>
            </w:r>
          </w:p>
        </w:tc>
      </w:tr>
      <w:tr w:rsidR="00A40123" w14:paraId="0834C8CA" w14:textId="77777777" w:rsidTr="00B03D15">
        <w:trPr>
          <w:trHeight w:val="600"/>
        </w:trPr>
        <w:tc>
          <w:tcPr>
            <w:tcW w:w="2628" w:type="dxa"/>
            <w:tcBorders>
              <w:left w:val="single" w:sz="4" w:space="0" w:color="000000"/>
              <w:bottom w:val="single" w:sz="4" w:space="0" w:color="000000"/>
            </w:tcBorders>
            <w:shd w:val="clear" w:color="auto" w:fill="auto"/>
          </w:tcPr>
          <w:p w14:paraId="0834C8C0" w14:textId="77777777" w:rsidR="00A40123" w:rsidRDefault="00A40123" w:rsidP="00570950">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14:paraId="0834C8C1" w14:textId="77777777" w:rsidR="00A40123" w:rsidRPr="00A50B52" w:rsidRDefault="00A40123" w:rsidP="00570950">
            <w:pPr>
              <w:snapToGrid w:val="0"/>
              <w:spacing w:before="40" w:after="40"/>
              <w:jc w:val="center"/>
              <w:rPr>
                <w:sz w:val="16"/>
                <w:szCs w:val="16"/>
              </w:rPr>
            </w:pPr>
            <w:r>
              <w:rPr>
                <w:sz w:val="16"/>
                <w:szCs w:val="16"/>
              </w:rPr>
              <w:t>1</w:t>
            </w:r>
            <w:r w:rsidRPr="00A21E4C">
              <w:rPr>
                <w:sz w:val="16"/>
                <w:szCs w:val="16"/>
                <w:vertAlign w:val="superscript"/>
              </w:rPr>
              <w:t>st</w:t>
            </w:r>
            <w:r>
              <w:rPr>
                <w:sz w:val="16"/>
                <w:szCs w:val="16"/>
              </w:rPr>
              <w:t>, 2</w:t>
            </w:r>
            <w:r w:rsidRPr="00A21E4C">
              <w:rPr>
                <w:sz w:val="16"/>
                <w:szCs w:val="16"/>
                <w:vertAlign w:val="superscript"/>
              </w:rPr>
              <w:t>nd</w:t>
            </w:r>
            <w:r>
              <w:rPr>
                <w:sz w:val="16"/>
                <w:szCs w:val="16"/>
              </w:rPr>
              <w:t>, 3</w:t>
            </w:r>
            <w:r w:rsidRPr="00A21E4C">
              <w:rPr>
                <w:sz w:val="16"/>
                <w:szCs w:val="16"/>
                <w:vertAlign w:val="superscript"/>
              </w:rPr>
              <w:t>rd</w:t>
            </w:r>
            <w:r>
              <w:rPr>
                <w:sz w:val="16"/>
                <w:szCs w:val="16"/>
              </w:rPr>
              <w:t>. 4</w:t>
            </w:r>
            <w:r w:rsidRPr="00A21E4C">
              <w:rPr>
                <w:sz w:val="16"/>
                <w:szCs w:val="16"/>
                <w:vertAlign w:val="superscript"/>
              </w:rPr>
              <w:t>th</w:t>
            </w:r>
            <w:r>
              <w:rPr>
                <w:sz w:val="16"/>
                <w:szCs w:val="16"/>
              </w:rPr>
              <w:t xml:space="preserve"> </w:t>
            </w:r>
            <w:proofErr w:type="spellStart"/>
            <w:r>
              <w:rPr>
                <w:sz w:val="16"/>
                <w:szCs w:val="16"/>
              </w:rPr>
              <w:t>Qtrs</w:t>
            </w:r>
            <w:proofErr w:type="spellEnd"/>
          </w:p>
        </w:tc>
        <w:tc>
          <w:tcPr>
            <w:tcW w:w="1008" w:type="dxa"/>
            <w:tcBorders>
              <w:left w:val="single" w:sz="4" w:space="0" w:color="000000"/>
              <w:bottom w:val="single" w:sz="4" w:space="0" w:color="000000"/>
            </w:tcBorders>
            <w:shd w:val="clear" w:color="auto" w:fill="auto"/>
          </w:tcPr>
          <w:p w14:paraId="0834C8C2" w14:textId="77777777" w:rsidR="00A40123" w:rsidRDefault="00A40123" w:rsidP="00570950">
            <w:pPr>
              <w:snapToGrid w:val="0"/>
              <w:spacing w:before="40" w:after="40"/>
              <w:jc w:val="center"/>
              <w:rPr>
                <w:sz w:val="18"/>
              </w:rPr>
            </w:pPr>
          </w:p>
          <w:p w14:paraId="0834C8C3" w14:textId="0A1411FF" w:rsidR="00A40123" w:rsidRDefault="00B763D9" w:rsidP="00570950">
            <w:pPr>
              <w:snapToGrid w:val="0"/>
              <w:spacing w:before="40" w:after="40"/>
              <w:jc w:val="center"/>
              <w:rPr>
                <w:sz w:val="18"/>
              </w:rPr>
            </w:pPr>
            <w:r>
              <w:rPr>
                <w:sz w:val="18"/>
              </w:rPr>
              <w:t>6.75</w:t>
            </w:r>
          </w:p>
        </w:tc>
        <w:tc>
          <w:tcPr>
            <w:tcW w:w="1152" w:type="dxa"/>
            <w:tcBorders>
              <w:left w:val="single" w:sz="4" w:space="0" w:color="000000"/>
              <w:bottom w:val="single" w:sz="4" w:space="0" w:color="000000"/>
            </w:tcBorders>
            <w:shd w:val="clear" w:color="auto" w:fill="auto"/>
          </w:tcPr>
          <w:p w14:paraId="0834C8C4" w14:textId="77777777" w:rsidR="00225268" w:rsidRDefault="00225268" w:rsidP="00570950">
            <w:pPr>
              <w:snapToGrid w:val="0"/>
              <w:spacing w:before="40" w:after="40"/>
              <w:jc w:val="center"/>
              <w:rPr>
                <w:sz w:val="18"/>
              </w:rPr>
            </w:pPr>
          </w:p>
          <w:p w14:paraId="0834C8C5" w14:textId="58CB6A0C" w:rsidR="00A40123" w:rsidRDefault="008864F4" w:rsidP="00570950">
            <w:pPr>
              <w:snapToGrid w:val="0"/>
              <w:spacing w:before="40" w:after="40"/>
              <w:jc w:val="center"/>
              <w:rPr>
                <w:sz w:val="18"/>
              </w:rPr>
            </w:pPr>
            <w:r>
              <w:rPr>
                <w:sz w:val="18"/>
              </w:rPr>
              <w:t>6.</w:t>
            </w:r>
            <w:r w:rsidR="00B763D9">
              <w:rPr>
                <w:sz w:val="18"/>
              </w:rPr>
              <w:t>1 – 7.3</w:t>
            </w:r>
          </w:p>
        </w:tc>
        <w:tc>
          <w:tcPr>
            <w:tcW w:w="1008" w:type="dxa"/>
            <w:tcBorders>
              <w:left w:val="single" w:sz="4" w:space="0" w:color="000000"/>
              <w:bottom w:val="single" w:sz="4" w:space="0" w:color="000000"/>
            </w:tcBorders>
            <w:shd w:val="clear" w:color="auto" w:fill="auto"/>
          </w:tcPr>
          <w:p w14:paraId="0834C8C6" w14:textId="77777777" w:rsidR="00A40123" w:rsidRDefault="00A40123" w:rsidP="00570950">
            <w:pPr>
              <w:snapToGrid w:val="0"/>
              <w:spacing w:before="40" w:after="40"/>
              <w:jc w:val="center"/>
              <w:rPr>
                <w:sz w:val="18"/>
              </w:rPr>
            </w:pPr>
          </w:p>
          <w:p w14:paraId="0834C8C7" w14:textId="77777777" w:rsidR="00A40123" w:rsidRDefault="00A40123" w:rsidP="00570950">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14:paraId="0834C8C8" w14:textId="77777777" w:rsidR="00A40123" w:rsidRDefault="00A40123" w:rsidP="00570950">
            <w:pPr>
              <w:snapToGrid w:val="0"/>
              <w:spacing w:before="40" w:after="40"/>
              <w:jc w:val="center"/>
              <w:rPr>
                <w:sz w:val="18"/>
              </w:rPr>
            </w:pPr>
          </w:p>
        </w:tc>
        <w:tc>
          <w:tcPr>
            <w:tcW w:w="3348" w:type="dxa"/>
            <w:tcBorders>
              <w:left w:val="single" w:sz="4" w:space="0" w:color="000000"/>
              <w:bottom w:val="single" w:sz="4" w:space="0" w:color="000000"/>
              <w:right w:val="single" w:sz="4" w:space="0" w:color="000000"/>
            </w:tcBorders>
            <w:shd w:val="clear" w:color="auto" w:fill="auto"/>
          </w:tcPr>
          <w:p w14:paraId="0834C8C9" w14:textId="77777777" w:rsidR="00A40123" w:rsidRDefault="00A40123" w:rsidP="00570950">
            <w:pPr>
              <w:snapToGrid w:val="0"/>
              <w:spacing w:before="40" w:after="40"/>
            </w:pPr>
            <w:r>
              <w:rPr>
                <w:sz w:val="18"/>
              </w:rPr>
              <w:t>Runoff and leaching from fertilizer use; leaching from septic tanks and sewage;  erosion of natural deposits</w:t>
            </w:r>
          </w:p>
        </w:tc>
      </w:tr>
      <w:tr w:rsidR="00A40123" w14:paraId="0834C8D5" w14:textId="77777777" w:rsidTr="00B03D15">
        <w:trPr>
          <w:trHeight w:val="728"/>
        </w:trPr>
        <w:tc>
          <w:tcPr>
            <w:tcW w:w="2628" w:type="dxa"/>
            <w:tcBorders>
              <w:top w:val="single" w:sz="4" w:space="0" w:color="000000"/>
              <w:left w:val="single" w:sz="4" w:space="0" w:color="000000"/>
              <w:bottom w:val="single" w:sz="4" w:space="0" w:color="auto"/>
            </w:tcBorders>
            <w:shd w:val="clear" w:color="auto" w:fill="auto"/>
          </w:tcPr>
          <w:p w14:paraId="0834C8CB" w14:textId="77777777" w:rsidR="00A40123" w:rsidRDefault="00A40123" w:rsidP="00570950">
            <w:pPr>
              <w:snapToGrid w:val="0"/>
              <w:spacing w:before="40" w:after="40"/>
              <w:ind w:left="180"/>
              <w:rPr>
                <w:sz w:val="18"/>
              </w:rPr>
            </w:pPr>
            <w:proofErr w:type="spellStart"/>
            <w:r>
              <w:rPr>
                <w:sz w:val="18"/>
              </w:rPr>
              <w:t>Flouride</w:t>
            </w:r>
            <w:proofErr w:type="spellEnd"/>
          </w:p>
        </w:tc>
        <w:tc>
          <w:tcPr>
            <w:tcW w:w="1008" w:type="dxa"/>
            <w:tcBorders>
              <w:top w:val="single" w:sz="4" w:space="0" w:color="000000"/>
              <w:left w:val="single" w:sz="4" w:space="0" w:color="000000"/>
              <w:bottom w:val="single" w:sz="4" w:space="0" w:color="auto"/>
            </w:tcBorders>
            <w:shd w:val="clear" w:color="auto" w:fill="auto"/>
          </w:tcPr>
          <w:p w14:paraId="0834C8CC" w14:textId="77777777" w:rsidR="00A40123" w:rsidRDefault="00A40123" w:rsidP="00570950">
            <w:pPr>
              <w:snapToGrid w:val="0"/>
              <w:spacing w:before="40" w:after="40"/>
              <w:jc w:val="center"/>
              <w:rPr>
                <w:sz w:val="18"/>
              </w:rPr>
            </w:pPr>
          </w:p>
          <w:p w14:paraId="0834C8CD" w14:textId="77777777" w:rsidR="008864F4" w:rsidRDefault="008864F4" w:rsidP="00570950">
            <w:pPr>
              <w:snapToGrid w:val="0"/>
              <w:spacing w:before="40" w:after="40"/>
              <w:jc w:val="center"/>
              <w:rPr>
                <w:sz w:val="18"/>
              </w:rPr>
            </w:pPr>
            <w:r>
              <w:rPr>
                <w:sz w:val="18"/>
              </w:rPr>
              <w:t>6/28/22</w:t>
            </w:r>
          </w:p>
        </w:tc>
        <w:tc>
          <w:tcPr>
            <w:tcW w:w="1008" w:type="dxa"/>
            <w:tcBorders>
              <w:top w:val="single" w:sz="4" w:space="0" w:color="000000"/>
              <w:left w:val="single" w:sz="4" w:space="0" w:color="000000"/>
              <w:bottom w:val="single" w:sz="4" w:space="0" w:color="auto"/>
            </w:tcBorders>
            <w:shd w:val="clear" w:color="auto" w:fill="auto"/>
          </w:tcPr>
          <w:p w14:paraId="0834C8CE" w14:textId="77777777" w:rsidR="00A40123" w:rsidRDefault="00A40123" w:rsidP="00570950">
            <w:pPr>
              <w:snapToGrid w:val="0"/>
              <w:spacing w:before="40" w:after="40"/>
              <w:jc w:val="center"/>
              <w:rPr>
                <w:sz w:val="18"/>
              </w:rPr>
            </w:pPr>
          </w:p>
          <w:p w14:paraId="0834C8CF" w14:textId="77777777" w:rsidR="00A40123" w:rsidRDefault="008864F4" w:rsidP="00570950">
            <w:pPr>
              <w:snapToGrid w:val="0"/>
              <w:spacing w:before="40" w:after="40"/>
              <w:jc w:val="center"/>
              <w:rPr>
                <w:sz w:val="18"/>
              </w:rPr>
            </w:pPr>
            <w:r>
              <w:rPr>
                <w:sz w:val="18"/>
              </w:rPr>
              <w:t>.24</w:t>
            </w:r>
          </w:p>
        </w:tc>
        <w:tc>
          <w:tcPr>
            <w:tcW w:w="1152" w:type="dxa"/>
            <w:tcBorders>
              <w:top w:val="single" w:sz="4" w:space="0" w:color="000000"/>
              <w:left w:val="single" w:sz="4" w:space="0" w:color="000000"/>
              <w:bottom w:val="single" w:sz="4" w:space="0" w:color="auto"/>
            </w:tcBorders>
            <w:shd w:val="clear" w:color="auto" w:fill="auto"/>
          </w:tcPr>
          <w:p w14:paraId="0834C8D0" w14:textId="77777777" w:rsidR="00A40123" w:rsidRDefault="00A40123" w:rsidP="00570950">
            <w:pPr>
              <w:snapToGrid w:val="0"/>
              <w:spacing w:before="40" w:after="40"/>
              <w:jc w:val="center"/>
              <w:rPr>
                <w:sz w:val="18"/>
              </w:rPr>
            </w:pPr>
          </w:p>
          <w:p w14:paraId="0834C8D1" w14:textId="77777777" w:rsidR="00A40123" w:rsidRDefault="008864F4" w:rsidP="00570950">
            <w:pPr>
              <w:snapToGrid w:val="0"/>
              <w:spacing w:before="40" w:after="40"/>
              <w:jc w:val="center"/>
              <w:rPr>
                <w:sz w:val="18"/>
              </w:rPr>
            </w:pPr>
            <w:r>
              <w:rPr>
                <w:sz w:val="18"/>
              </w:rPr>
              <w:t>.24</w:t>
            </w:r>
          </w:p>
        </w:tc>
        <w:tc>
          <w:tcPr>
            <w:tcW w:w="1008" w:type="dxa"/>
            <w:tcBorders>
              <w:top w:val="single" w:sz="4" w:space="0" w:color="000000"/>
              <w:left w:val="single" w:sz="4" w:space="0" w:color="000000"/>
              <w:bottom w:val="single" w:sz="4" w:space="0" w:color="auto"/>
            </w:tcBorders>
            <w:shd w:val="clear" w:color="auto" w:fill="auto"/>
          </w:tcPr>
          <w:p w14:paraId="0834C8D2" w14:textId="77777777" w:rsidR="00A40123" w:rsidRDefault="00A40123" w:rsidP="0057095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14:paraId="0834C8D3" w14:textId="77777777" w:rsidR="00A40123" w:rsidRDefault="00A40123" w:rsidP="00570950">
            <w:pPr>
              <w:snapToGrid w:val="0"/>
              <w:spacing w:before="40" w:after="40"/>
              <w:jc w:val="center"/>
              <w:rPr>
                <w:sz w:val="18"/>
              </w:rPr>
            </w:pPr>
          </w:p>
        </w:tc>
        <w:tc>
          <w:tcPr>
            <w:tcW w:w="3348" w:type="dxa"/>
            <w:tcBorders>
              <w:top w:val="single" w:sz="4" w:space="0" w:color="000000"/>
              <w:left w:val="single" w:sz="4" w:space="0" w:color="000000"/>
              <w:bottom w:val="single" w:sz="4" w:space="0" w:color="auto"/>
              <w:right w:val="single" w:sz="4" w:space="0" w:color="000000"/>
            </w:tcBorders>
            <w:shd w:val="clear" w:color="auto" w:fill="auto"/>
          </w:tcPr>
          <w:p w14:paraId="0834C8D4" w14:textId="77777777" w:rsidR="00A40123" w:rsidRDefault="00A40123" w:rsidP="00570950">
            <w:pPr>
              <w:snapToGrid w:val="0"/>
              <w:spacing w:before="40" w:after="40"/>
              <w:rPr>
                <w:sz w:val="18"/>
              </w:rPr>
            </w:pPr>
            <w:r>
              <w:rPr>
                <w:sz w:val="18"/>
              </w:rPr>
              <w:t>Erosion of natural deposits</w:t>
            </w:r>
          </w:p>
        </w:tc>
      </w:tr>
      <w:tr w:rsidR="00A40123" w14:paraId="0834C8F3" w14:textId="77777777" w:rsidTr="00B03D15">
        <w:trPr>
          <w:trHeight w:val="728"/>
        </w:trPr>
        <w:tc>
          <w:tcPr>
            <w:tcW w:w="2628" w:type="dxa"/>
            <w:tcBorders>
              <w:top w:val="single" w:sz="4" w:space="0" w:color="000000"/>
              <w:left w:val="single" w:sz="4" w:space="0" w:color="000000"/>
              <w:bottom w:val="single" w:sz="4" w:space="0" w:color="auto"/>
            </w:tcBorders>
            <w:shd w:val="clear" w:color="auto" w:fill="auto"/>
          </w:tcPr>
          <w:p w14:paraId="0834C8D6" w14:textId="77777777" w:rsidR="00A40123" w:rsidRDefault="00A40123" w:rsidP="00570950">
            <w:pPr>
              <w:snapToGrid w:val="0"/>
              <w:spacing w:before="40" w:after="40"/>
              <w:ind w:left="180"/>
              <w:rPr>
                <w:sz w:val="18"/>
              </w:rPr>
            </w:pPr>
            <w:r>
              <w:rPr>
                <w:sz w:val="18"/>
              </w:rPr>
              <w:t xml:space="preserve">Total Radium 228 </w:t>
            </w:r>
            <w:proofErr w:type="spellStart"/>
            <w:r>
              <w:rPr>
                <w:sz w:val="18"/>
              </w:rPr>
              <w:t>pCi</w:t>
            </w:r>
            <w:proofErr w:type="spellEnd"/>
            <w:r>
              <w:rPr>
                <w:sz w:val="18"/>
              </w:rPr>
              <w:t>/L</w:t>
            </w:r>
          </w:p>
          <w:p w14:paraId="0834C8D7" w14:textId="77777777" w:rsidR="008F5889" w:rsidRDefault="008F5889" w:rsidP="00570950">
            <w:pPr>
              <w:snapToGrid w:val="0"/>
              <w:spacing w:before="40" w:after="40"/>
              <w:ind w:left="180"/>
              <w:rPr>
                <w:sz w:val="18"/>
              </w:rPr>
            </w:pPr>
          </w:p>
          <w:p w14:paraId="0834C8D8" w14:textId="77777777" w:rsidR="008F5889" w:rsidRDefault="008F5889" w:rsidP="00570950">
            <w:pPr>
              <w:snapToGrid w:val="0"/>
              <w:spacing w:before="40" w:after="40"/>
              <w:ind w:left="180"/>
              <w:rPr>
                <w:sz w:val="18"/>
              </w:rPr>
            </w:pPr>
          </w:p>
          <w:p w14:paraId="0834C8D9" w14:textId="77777777" w:rsidR="008F5889" w:rsidRDefault="008F5889" w:rsidP="00570950">
            <w:pPr>
              <w:snapToGrid w:val="0"/>
              <w:spacing w:before="40" w:after="40"/>
              <w:ind w:left="180"/>
              <w:rPr>
                <w:sz w:val="18"/>
              </w:rPr>
            </w:pPr>
          </w:p>
          <w:p w14:paraId="0834C8DA" w14:textId="77777777" w:rsidR="008F5889" w:rsidRDefault="008F5889" w:rsidP="00570950">
            <w:pPr>
              <w:snapToGrid w:val="0"/>
              <w:spacing w:before="40" w:after="40"/>
              <w:ind w:left="180"/>
              <w:rPr>
                <w:sz w:val="18"/>
              </w:rPr>
            </w:pPr>
          </w:p>
          <w:p w14:paraId="00B72E1C" w14:textId="77777777" w:rsidR="008F5889" w:rsidRDefault="008F5889" w:rsidP="00570950">
            <w:pPr>
              <w:snapToGrid w:val="0"/>
              <w:spacing w:before="40" w:after="40"/>
              <w:ind w:left="180"/>
              <w:rPr>
                <w:sz w:val="18"/>
              </w:rPr>
            </w:pPr>
            <w:r>
              <w:rPr>
                <w:sz w:val="18"/>
              </w:rPr>
              <w:t>Perchlorate</w:t>
            </w:r>
          </w:p>
          <w:p w14:paraId="0F6C53DD" w14:textId="77777777" w:rsidR="00B763D9" w:rsidRDefault="00B763D9" w:rsidP="00570950">
            <w:pPr>
              <w:snapToGrid w:val="0"/>
              <w:spacing w:before="40" w:after="40"/>
              <w:ind w:left="180"/>
              <w:rPr>
                <w:sz w:val="18"/>
              </w:rPr>
            </w:pPr>
          </w:p>
          <w:p w14:paraId="49FF7463" w14:textId="77777777" w:rsidR="00B763D9" w:rsidRDefault="00B763D9" w:rsidP="00570950">
            <w:pPr>
              <w:snapToGrid w:val="0"/>
              <w:spacing w:before="40" w:after="40"/>
              <w:ind w:left="180"/>
              <w:rPr>
                <w:sz w:val="18"/>
              </w:rPr>
            </w:pPr>
          </w:p>
          <w:p w14:paraId="4EAC7488" w14:textId="77777777" w:rsidR="00B763D9" w:rsidRDefault="00B763D9" w:rsidP="00570950">
            <w:pPr>
              <w:snapToGrid w:val="0"/>
              <w:spacing w:before="40" w:after="40"/>
              <w:ind w:left="180"/>
              <w:rPr>
                <w:sz w:val="18"/>
              </w:rPr>
            </w:pPr>
          </w:p>
          <w:p w14:paraId="0AEF834A" w14:textId="77777777" w:rsidR="00B763D9" w:rsidRDefault="00B763D9" w:rsidP="00570950">
            <w:pPr>
              <w:snapToGrid w:val="0"/>
              <w:spacing w:before="40" w:after="40"/>
              <w:ind w:left="180"/>
              <w:rPr>
                <w:sz w:val="18"/>
              </w:rPr>
            </w:pPr>
          </w:p>
          <w:p w14:paraId="247F5591" w14:textId="77777777" w:rsidR="00B763D9" w:rsidRDefault="00B763D9" w:rsidP="00570950">
            <w:pPr>
              <w:snapToGrid w:val="0"/>
              <w:spacing w:before="40" w:after="40"/>
              <w:ind w:left="180"/>
              <w:rPr>
                <w:sz w:val="18"/>
              </w:rPr>
            </w:pPr>
          </w:p>
          <w:p w14:paraId="2966A88A" w14:textId="77777777" w:rsidR="00B763D9" w:rsidRDefault="00B763D9" w:rsidP="00570950">
            <w:pPr>
              <w:snapToGrid w:val="0"/>
              <w:spacing w:before="40" w:after="40"/>
              <w:ind w:left="180"/>
              <w:rPr>
                <w:sz w:val="18"/>
              </w:rPr>
            </w:pPr>
          </w:p>
          <w:p w14:paraId="0F016F33" w14:textId="77777777" w:rsidR="00B763D9" w:rsidRDefault="00B763D9" w:rsidP="00570950">
            <w:pPr>
              <w:snapToGrid w:val="0"/>
              <w:spacing w:before="40" w:after="40"/>
              <w:ind w:left="180"/>
              <w:rPr>
                <w:sz w:val="18"/>
              </w:rPr>
            </w:pPr>
          </w:p>
          <w:p w14:paraId="1FD8E86C" w14:textId="77777777" w:rsidR="00B763D9" w:rsidRDefault="00B763D9" w:rsidP="00570950">
            <w:pPr>
              <w:snapToGrid w:val="0"/>
              <w:spacing w:before="40" w:after="40"/>
              <w:ind w:left="180"/>
              <w:rPr>
                <w:sz w:val="18"/>
              </w:rPr>
            </w:pPr>
          </w:p>
          <w:p w14:paraId="7FAAC187" w14:textId="77777777" w:rsidR="00B763D9" w:rsidRDefault="00B763D9" w:rsidP="00570950">
            <w:pPr>
              <w:snapToGrid w:val="0"/>
              <w:spacing w:before="40" w:after="40"/>
              <w:ind w:left="180"/>
              <w:rPr>
                <w:sz w:val="18"/>
              </w:rPr>
            </w:pPr>
          </w:p>
          <w:p w14:paraId="70E9E17E" w14:textId="77777777" w:rsidR="00B763D9" w:rsidRDefault="00B763D9" w:rsidP="00570950">
            <w:pPr>
              <w:snapToGrid w:val="0"/>
              <w:spacing w:before="40" w:after="40"/>
              <w:ind w:left="180"/>
              <w:rPr>
                <w:sz w:val="18"/>
              </w:rPr>
            </w:pPr>
          </w:p>
          <w:p w14:paraId="4C97A4D9" w14:textId="40F77901" w:rsidR="00B763D9" w:rsidRDefault="00B763D9" w:rsidP="00570950">
            <w:pPr>
              <w:snapToGrid w:val="0"/>
              <w:spacing w:before="40" w:after="40"/>
              <w:ind w:left="180"/>
              <w:rPr>
                <w:sz w:val="18"/>
              </w:rPr>
            </w:pPr>
            <w:r>
              <w:rPr>
                <w:sz w:val="18"/>
              </w:rPr>
              <w:t xml:space="preserve">Gross Alpha Particle </w:t>
            </w:r>
          </w:p>
          <w:p w14:paraId="0834C8DB" w14:textId="256F7184" w:rsidR="00B763D9" w:rsidRDefault="00B763D9" w:rsidP="00570950">
            <w:pPr>
              <w:snapToGrid w:val="0"/>
              <w:spacing w:before="40" w:after="40"/>
              <w:ind w:left="180"/>
              <w:rPr>
                <w:sz w:val="18"/>
              </w:rPr>
            </w:pPr>
            <w:r>
              <w:rPr>
                <w:sz w:val="18"/>
              </w:rPr>
              <w:t>Activity (</w:t>
            </w:r>
            <w:proofErr w:type="spellStart"/>
            <w:r>
              <w:rPr>
                <w:sz w:val="18"/>
              </w:rPr>
              <w:t>pCiL</w:t>
            </w:r>
            <w:proofErr w:type="spellEnd"/>
            <w:r>
              <w:rPr>
                <w:sz w:val="18"/>
              </w:rPr>
              <w:t>)</w:t>
            </w:r>
          </w:p>
        </w:tc>
        <w:tc>
          <w:tcPr>
            <w:tcW w:w="1008" w:type="dxa"/>
            <w:tcBorders>
              <w:top w:val="single" w:sz="4" w:space="0" w:color="000000"/>
              <w:left w:val="single" w:sz="4" w:space="0" w:color="000000"/>
              <w:bottom w:val="single" w:sz="4" w:space="0" w:color="auto"/>
            </w:tcBorders>
            <w:shd w:val="clear" w:color="auto" w:fill="auto"/>
          </w:tcPr>
          <w:p w14:paraId="0834C8DC" w14:textId="77777777" w:rsidR="00A40123" w:rsidRDefault="00A40123" w:rsidP="00570950">
            <w:pPr>
              <w:snapToGrid w:val="0"/>
              <w:spacing w:before="40" w:after="40"/>
              <w:jc w:val="center"/>
              <w:rPr>
                <w:sz w:val="18"/>
              </w:rPr>
            </w:pPr>
            <w:r>
              <w:rPr>
                <w:sz w:val="18"/>
              </w:rPr>
              <w:t>4/19/19</w:t>
            </w:r>
          </w:p>
          <w:p w14:paraId="0834C8DD" w14:textId="77777777" w:rsidR="00A40123" w:rsidRDefault="00A40123" w:rsidP="00570950">
            <w:pPr>
              <w:snapToGrid w:val="0"/>
              <w:spacing w:before="40" w:after="40"/>
              <w:jc w:val="center"/>
              <w:rPr>
                <w:sz w:val="18"/>
              </w:rPr>
            </w:pPr>
          </w:p>
          <w:p w14:paraId="0834C8DE" w14:textId="77777777" w:rsidR="00A40123" w:rsidRDefault="00A40123" w:rsidP="00570950">
            <w:pPr>
              <w:snapToGrid w:val="0"/>
              <w:spacing w:before="40" w:after="40"/>
              <w:jc w:val="center"/>
              <w:rPr>
                <w:sz w:val="18"/>
              </w:rPr>
            </w:pPr>
            <w:r>
              <w:rPr>
                <w:sz w:val="18"/>
              </w:rPr>
              <w:t>12/17/19</w:t>
            </w:r>
          </w:p>
          <w:p w14:paraId="0834C8DF" w14:textId="77777777" w:rsidR="008F5889" w:rsidRDefault="008F5889" w:rsidP="00570950">
            <w:pPr>
              <w:snapToGrid w:val="0"/>
              <w:spacing w:before="40" w:after="40"/>
              <w:jc w:val="center"/>
              <w:rPr>
                <w:sz w:val="18"/>
              </w:rPr>
            </w:pPr>
          </w:p>
          <w:p w14:paraId="0834C8E0" w14:textId="77777777" w:rsidR="008F5889" w:rsidRDefault="008F5889" w:rsidP="00570950">
            <w:pPr>
              <w:snapToGrid w:val="0"/>
              <w:spacing w:before="40" w:after="40"/>
              <w:jc w:val="center"/>
              <w:rPr>
                <w:sz w:val="18"/>
              </w:rPr>
            </w:pPr>
          </w:p>
          <w:p w14:paraId="46D5BF0F" w14:textId="77777777" w:rsidR="008F5889" w:rsidRDefault="00B763D9" w:rsidP="00570950">
            <w:pPr>
              <w:snapToGrid w:val="0"/>
              <w:spacing w:before="40" w:after="40"/>
              <w:jc w:val="center"/>
              <w:rPr>
                <w:sz w:val="18"/>
              </w:rPr>
            </w:pPr>
            <w:r>
              <w:rPr>
                <w:sz w:val="18"/>
              </w:rPr>
              <w:t>5/25/23</w:t>
            </w:r>
          </w:p>
          <w:p w14:paraId="18260B52" w14:textId="77777777" w:rsidR="00B763D9" w:rsidRDefault="00B763D9" w:rsidP="00570950">
            <w:pPr>
              <w:snapToGrid w:val="0"/>
              <w:spacing w:before="40" w:after="40"/>
              <w:jc w:val="center"/>
              <w:rPr>
                <w:sz w:val="18"/>
              </w:rPr>
            </w:pPr>
          </w:p>
          <w:p w14:paraId="691B555B" w14:textId="77777777" w:rsidR="00B763D9" w:rsidRDefault="00B763D9" w:rsidP="00570950">
            <w:pPr>
              <w:snapToGrid w:val="0"/>
              <w:spacing w:before="40" w:after="40"/>
              <w:jc w:val="center"/>
              <w:rPr>
                <w:sz w:val="18"/>
              </w:rPr>
            </w:pPr>
          </w:p>
          <w:p w14:paraId="05F65DFC" w14:textId="77777777" w:rsidR="00B763D9" w:rsidRDefault="00B763D9" w:rsidP="00570950">
            <w:pPr>
              <w:snapToGrid w:val="0"/>
              <w:spacing w:before="40" w:after="40"/>
              <w:jc w:val="center"/>
              <w:rPr>
                <w:sz w:val="18"/>
              </w:rPr>
            </w:pPr>
          </w:p>
          <w:p w14:paraId="6BC95302" w14:textId="77777777" w:rsidR="00B763D9" w:rsidRDefault="00B763D9" w:rsidP="00570950">
            <w:pPr>
              <w:snapToGrid w:val="0"/>
              <w:spacing w:before="40" w:after="40"/>
              <w:jc w:val="center"/>
              <w:rPr>
                <w:sz w:val="18"/>
              </w:rPr>
            </w:pPr>
          </w:p>
          <w:p w14:paraId="160B6137" w14:textId="77777777" w:rsidR="00B763D9" w:rsidRDefault="00B763D9" w:rsidP="00570950">
            <w:pPr>
              <w:snapToGrid w:val="0"/>
              <w:spacing w:before="40" w:after="40"/>
              <w:jc w:val="center"/>
              <w:rPr>
                <w:sz w:val="18"/>
              </w:rPr>
            </w:pPr>
          </w:p>
          <w:p w14:paraId="22932A19" w14:textId="77777777" w:rsidR="00B763D9" w:rsidRDefault="00B763D9" w:rsidP="00570950">
            <w:pPr>
              <w:snapToGrid w:val="0"/>
              <w:spacing w:before="40" w:after="40"/>
              <w:jc w:val="center"/>
              <w:rPr>
                <w:sz w:val="18"/>
              </w:rPr>
            </w:pPr>
          </w:p>
          <w:p w14:paraId="07FC456B" w14:textId="77777777" w:rsidR="00B763D9" w:rsidRDefault="00B763D9" w:rsidP="00570950">
            <w:pPr>
              <w:snapToGrid w:val="0"/>
              <w:spacing w:before="40" w:after="40"/>
              <w:jc w:val="center"/>
              <w:rPr>
                <w:sz w:val="18"/>
              </w:rPr>
            </w:pPr>
          </w:p>
          <w:p w14:paraId="394A42EB" w14:textId="77777777" w:rsidR="00B763D9" w:rsidRDefault="00B763D9" w:rsidP="00570950">
            <w:pPr>
              <w:snapToGrid w:val="0"/>
              <w:spacing w:before="40" w:after="40"/>
              <w:jc w:val="center"/>
              <w:rPr>
                <w:sz w:val="18"/>
              </w:rPr>
            </w:pPr>
          </w:p>
          <w:p w14:paraId="2938B261" w14:textId="77777777" w:rsidR="00B763D9" w:rsidRDefault="00B763D9" w:rsidP="00570950">
            <w:pPr>
              <w:snapToGrid w:val="0"/>
              <w:spacing w:before="40" w:after="40"/>
              <w:jc w:val="center"/>
              <w:rPr>
                <w:sz w:val="18"/>
              </w:rPr>
            </w:pPr>
          </w:p>
          <w:p w14:paraId="6302AD88" w14:textId="77777777" w:rsidR="00B763D9" w:rsidRDefault="00B763D9" w:rsidP="00570950">
            <w:pPr>
              <w:snapToGrid w:val="0"/>
              <w:spacing w:before="40" w:after="40"/>
              <w:jc w:val="center"/>
              <w:rPr>
                <w:sz w:val="18"/>
              </w:rPr>
            </w:pPr>
          </w:p>
          <w:p w14:paraId="04C967B1" w14:textId="577C9F93" w:rsidR="00B763D9" w:rsidRDefault="00B763D9" w:rsidP="00570950">
            <w:pPr>
              <w:snapToGrid w:val="0"/>
              <w:spacing w:before="40" w:after="40"/>
              <w:jc w:val="center"/>
              <w:rPr>
                <w:sz w:val="18"/>
              </w:rPr>
            </w:pPr>
            <w:r>
              <w:rPr>
                <w:sz w:val="18"/>
              </w:rPr>
              <w:t>3/29/23</w:t>
            </w:r>
          </w:p>
          <w:p w14:paraId="0834C8E1" w14:textId="543A8777" w:rsidR="00B763D9" w:rsidRDefault="00B763D9" w:rsidP="00570950">
            <w:pPr>
              <w:snapToGrid w:val="0"/>
              <w:spacing w:before="40" w:after="40"/>
              <w:jc w:val="center"/>
              <w:rPr>
                <w:sz w:val="18"/>
              </w:rPr>
            </w:pPr>
            <w:r>
              <w:rPr>
                <w:sz w:val="18"/>
              </w:rPr>
              <w:t>8/30/23</w:t>
            </w:r>
          </w:p>
        </w:tc>
        <w:tc>
          <w:tcPr>
            <w:tcW w:w="1008" w:type="dxa"/>
            <w:tcBorders>
              <w:top w:val="single" w:sz="4" w:space="0" w:color="000000"/>
              <w:left w:val="single" w:sz="4" w:space="0" w:color="000000"/>
              <w:bottom w:val="single" w:sz="4" w:space="0" w:color="auto"/>
            </w:tcBorders>
            <w:shd w:val="clear" w:color="auto" w:fill="auto"/>
          </w:tcPr>
          <w:p w14:paraId="0834C8E2" w14:textId="77777777" w:rsidR="00A40123" w:rsidRDefault="00A40123" w:rsidP="00570950">
            <w:pPr>
              <w:snapToGrid w:val="0"/>
              <w:spacing w:before="40" w:after="40"/>
              <w:jc w:val="center"/>
              <w:rPr>
                <w:sz w:val="18"/>
              </w:rPr>
            </w:pPr>
          </w:p>
          <w:p w14:paraId="0834C8E3" w14:textId="77777777" w:rsidR="00A40123" w:rsidRDefault="00A40123" w:rsidP="00570950">
            <w:pPr>
              <w:snapToGrid w:val="0"/>
              <w:spacing w:before="40" w:after="40"/>
              <w:jc w:val="center"/>
              <w:rPr>
                <w:sz w:val="18"/>
              </w:rPr>
            </w:pPr>
          </w:p>
          <w:p w14:paraId="0834C8E4" w14:textId="77777777" w:rsidR="00A40123" w:rsidRDefault="00A40123" w:rsidP="00570950">
            <w:pPr>
              <w:snapToGrid w:val="0"/>
              <w:spacing w:before="40" w:after="40"/>
              <w:jc w:val="center"/>
              <w:rPr>
                <w:sz w:val="18"/>
              </w:rPr>
            </w:pPr>
            <w:r>
              <w:rPr>
                <w:sz w:val="18"/>
              </w:rPr>
              <w:t>.154</w:t>
            </w:r>
          </w:p>
          <w:p w14:paraId="0834C8E5" w14:textId="77777777" w:rsidR="008F5889" w:rsidRDefault="008F5889" w:rsidP="00570950">
            <w:pPr>
              <w:snapToGrid w:val="0"/>
              <w:spacing w:before="40" w:after="40"/>
              <w:jc w:val="center"/>
              <w:rPr>
                <w:sz w:val="18"/>
              </w:rPr>
            </w:pPr>
          </w:p>
          <w:p w14:paraId="0834C8E6" w14:textId="77777777" w:rsidR="008F5889" w:rsidRDefault="008F5889" w:rsidP="00570950">
            <w:pPr>
              <w:snapToGrid w:val="0"/>
              <w:spacing w:before="40" w:after="40"/>
              <w:jc w:val="center"/>
              <w:rPr>
                <w:sz w:val="18"/>
              </w:rPr>
            </w:pPr>
          </w:p>
          <w:p w14:paraId="155DA43D" w14:textId="77777777" w:rsidR="008F5889" w:rsidRDefault="00B763D9" w:rsidP="00570950">
            <w:pPr>
              <w:snapToGrid w:val="0"/>
              <w:spacing w:before="40" w:after="40"/>
              <w:jc w:val="center"/>
              <w:rPr>
                <w:sz w:val="18"/>
              </w:rPr>
            </w:pPr>
            <w:r>
              <w:rPr>
                <w:sz w:val="18"/>
              </w:rPr>
              <w:t>5.3</w:t>
            </w:r>
          </w:p>
          <w:p w14:paraId="74EB7A22" w14:textId="77777777" w:rsidR="00B763D9" w:rsidRDefault="00B763D9" w:rsidP="00570950">
            <w:pPr>
              <w:snapToGrid w:val="0"/>
              <w:spacing w:before="40" w:after="40"/>
              <w:jc w:val="center"/>
              <w:rPr>
                <w:sz w:val="18"/>
              </w:rPr>
            </w:pPr>
          </w:p>
          <w:p w14:paraId="4B7EC3D0" w14:textId="77777777" w:rsidR="00B763D9" w:rsidRDefault="00B763D9" w:rsidP="00570950">
            <w:pPr>
              <w:snapToGrid w:val="0"/>
              <w:spacing w:before="40" w:after="40"/>
              <w:jc w:val="center"/>
              <w:rPr>
                <w:sz w:val="18"/>
              </w:rPr>
            </w:pPr>
          </w:p>
          <w:p w14:paraId="5E41B6F9" w14:textId="77777777" w:rsidR="00B763D9" w:rsidRDefault="00B763D9" w:rsidP="00570950">
            <w:pPr>
              <w:snapToGrid w:val="0"/>
              <w:spacing w:before="40" w:after="40"/>
              <w:jc w:val="center"/>
              <w:rPr>
                <w:sz w:val="18"/>
              </w:rPr>
            </w:pPr>
          </w:p>
          <w:p w14:paraId="41129449" w14:textId="77777777" w:rsidR="00B763D9" w:rsidRDefault="00B763D9" w:rsidP="00570950">
            <w:pPr>
              <w:snapToGrid w:val="0"/>
              <w:spacing w:before="40" w:after="40"/>
              <w:jc w:val="center"/>
              <w:rPr>
                <w:sz w:val="18"/>
              </w:rPr>
            </w:pPr>
          </w:p>
          <w:p w14:paraId="3536555D" w14:textId="77777777" w:rsidR="00B763D9" w:rsidRDefault="00B763D9" w:rsidP="00570950">
            <w:pPr>
              <w:snapToGrid w:val="0"/>
              <w:spacing w:before="40" w:after="40"/>
              <w:jc w:val="center"/>
              <w:rPr>
                <w:sz w:val="18"/>
              </w:rPr>
            </w:pPr>
          </w:p>
          <w:p w14:paraId="3A709835" w14:textId="77777777" w:rsidR="00B763D9" w:rsidRDefault="00B763D9" w:rsidP="00570950">
            <w:pPr>
              <w:snapToGrid w:val="0"/>
              <w:spacing w:before="40" w:after="40"/>
              <w:jc w:val="center"/>
              <w:rPr>
                <w:sz w:val="18"/>
              </w:rPr>
            </w:pPr>
          </w:p>
          <w:p w14:paraId="72A039FB" w14:textId="77777777" w:rsidR="00B763D9" w:rsidRDefault="00B763D9" w:rsidP="00570950">
            <w:pPr>
              <w:snapToGrid w:val="0"/>
              <w:spacing w:before="40" w:after="40"/>
              <w:jc w:val="center"/>
              <w:rPr>
                <w:sz w:val="18"/>
              </w:rPr>
            </w:pPr>
          </w:p>
          <w:p w14:paraId="4D8995EC" w14:textId="77777777" w:rsidR="00B763D9" w:rsidRDefault="00B763D9" w:rsidP="00570950">
            <w:pPr>
              <w:snapToGrid w:val="0"/>
              <w:spacing w:before="40" w:after="40"/>
              <w:jc w:val="center"/>
              <w:rPr>
                <w:sz w:val="18"/>
              </w:rPr>
            </w:pPr>
          </w:p>
          <w:p w14:paraId="4444E0A6" w14:textId="77777777" w:rsidR="00B763D9" w:rsidRDefault="00B763D9" w:rsidP="00570950">
            <w:pPr>
              <w:snapToGrid w:val="0"/>
              <w:spacing w:before="40" w:after="40"/>
              <w:jc w:val="center"/>
              <w:rPr>
                <w:sz w:val="18"/>
              </w:rPr>
            </w:pPr>
          </w:p>
          <w:p w14:paraId="26D39839" w14:textId="77777777" w:rsidR="00B763D9" w:rsidRDefault="00B763D9" w:rsidP="00570950">
            <w:pPr>
              <w:snapToGrid w:val="0"/>
              <w:spacing w:before="40" w:after="40"/>
              <w:jc w:val="center"/>
              <w:rPr>
                <w:sz w:val="18"/>
              </w:rPr>
            </w:pPr>
          </w:p>
          <w:p w14:paraId="0834C8E7" w14:textId="5A3F70E3" w:rsidR="00B763D9" w:rsidRDefault="00B763D9" w:rsidP="00B763D9">
            <w:pPr>
              <w:snapToGrid w:val="0"/>
              <w:spacing w:before="40" w:after="40"/>
              <w:rPr>
                <w:sz w:val="18"/>
              </w:rPr>
            </w:pPr>
            <w:r>
              <w:rPr>
                <w:sz w:val="18"/>
              </w:rPr>
              <w:t xml:space="preserve">    .781</w:t>
            </w:r>
          </w:p>
        </w:tc>
        <w:tc>
          <w:tcPr>
            <w:tcW w:w="1152" w:type="dxa"/>
            <w:tcBorders>
              <w:top w:val="single" w:sz="4" w:space="0" w:color="000000"/>
              <w:left w:val="single" w:sz="4" w:space="0" w:color="000000"/>
              <w:bottom w:val="single" w:sz="4" w:space="0" w:color="auto"/>
            </w:tcBorders>
            <w:shd w:val="clear" w:color="auto" w:fill="auto"/>
          </w:tcPr>
          <w:p w14:paraId="0834C8E8" w14:textId="77777777" w:rsidR="00A40123" w:rsidRDefault="00A40123" w:rsidP="00570950">
            <w:pPr>
              <w:snapToGrid w:val="0"/>
              <w:spacing w:before="40" w:after="40"/>
              <w:jc w:val="center"/>
              <w:rPr>
                <w:sz w:val="18"/>
              </w:rPr>
            </w:pPr>
          </w:p>
          <w:p w14:paraId="7C4A38F0" w14:textId="679E1E8F" w:rsidR="00A40123" w:rsidRDefault="00A40123" w:rsidP="00570950">
            <w:pPr>
              <w:snapToGrid w:val="0"/>
              <w:spacing w:before="40" w:after="40"/>
              <w:jc w:val="center"/>
              <w:rPr>
                <w:sz w:val="18"/>
              </w:rPr>
            </w:pPr>
            <w:r>
              <w:rPr>
                <w:sz w:val="18"/>
              </w:rPr>
              <w:t xml:space="preserve">ND </w:t>
            </w:r>
            <w:r w:rsidR="00B763D9">
              <w:rPr>
                <w:sz w:val="18"/>
              </w:rPr>
              <w:t>–</w:t>
            </w:r>
            <w:r>
              <w:rPr>
                <w:sz w:val="18"/>
              </w:rPr>
              <w:t xml:space="preserve"> 456</w:t>
            </w:r>
          </w:p>
          <w:p w14:paraId="0A42E437" w14:textId="77777777" w:rsidR="00B763D9" w:rsidRDefault="00B763D9" w:rsidP="00570950">
            <w:pPr>
              <w:snapToGrid w:val="0"/>
              <w:spacing w:before="40" w:after="40"/>
              <w:jc w:val="center"/>
              <w:rPr>
                <w:sz w:val="18"/>
              </w:rPr>
            </w:pPr>
          </w:p>
          <w:p w14:paraId="1DA32549" w14:textId="77777777" w:rsidR="00B763D9" w:rsidRDefault="00B763D9" w:rsidP="00570950">
            <w:pPr>
              <w:snapToGrid w:val="0"/>
              <w:spacing w:before="40" w:after="40"/>
              <w:jc w:val="center"/>
              <w:rPr>
                <w:sz w:val="18"/>
              </w:rPr>
            </w:pPr>
          </w:p>
          <w:p w14:paraId="4A584A4C" w14:textId="77777777" w:rsidR="00B763D9" w:rsidRDefault="00B763D9" w:rsidP="00570950">
            <w:pPr>
              <w:snapToGrid w:val="0"/>
              <w:spacing w:before="40" w:after="40"/>
              <w:jc w:val="center"/>
              <w:rPr>
                <w:sz w:val="18"/>
              </w:rPr>
            </w:pPr>
          </w:p>
          <w:p w14:paraId="362F82DB" w14:textId="77777777" w:rsidR="00B763D9" w:rsidRDefault="00B763D9" w:rsidP="00570950">
            <w:pPr>
              <w:snapToGrid w:val="0"/>
              <w:spacing w:before="40" w:after="40"/>
              <w:jc w:val="center"/>
              <w:rPr>
                <w:sz w:val="18"/>
              </w:rPr>
            </w:pPr>
            <w:r>
              <w:rPr>
                <w:sz w:val="18"/>
              </w:rPr>
              <w:t>5.3</w:t>
            </w:r>
          </w:p>
          <w:p w14:paraId="5D6DB676" w14:textId="77777777" w:rsidR="00B763D9" w:rsidRDefault="00B763D9" w:rsidP="00570950">
            <w:pPr>
              <w:snapToGrid w:val="0"/>
              <w:spacing w:before="40" w:after="40"/>
              <w:jc w:val="center"/>
              <w:rPr>
                <w:sz w:val="18"/>
              </w:rPr>
            </w:pPr>
          </w:p>
          <w:p w14:paraId="216465C4" w14:textId="77777777" w:rsidR="00B763D9" w:rsidRDefault="00B763D9" w:rsidP="00570950">
            <w:pPr>
              <w:snapToGrid w:val="0"/>
              <w:spacing w:before="40" w:after="40"/>
              <w:jc w:val="center"/>
              <w:rPr>
                <w:sz w:val="18"/>
              </w:rPr>
            </w:pPr>
          </w:p>
          <w:p w14:paraId="6AF28B33" w14:textId="77777777" w:rsidR="00B763D9" w:rsidRDefault="00B763D9" w:rsidP="00570950">
            <w:pPr>
              <w:snapToGrid w:val="0"/>
              <w:spacing w:before="40" w:after="40"/>
              <w:jc w:val="center"/>
              <w:rPr>
                <w:sz w:val="18"/>
              </w:rPr>
            </w:pPr>
          </w:p>
          <w:p w14:paraId="3B0F684E" w14:textId="77777777" w:rsidR="00B763D9" w:rsidRDefault="00B763D9" w:rsidP="00570950">
            <w:pPr>
              <w:snapToGrid w:val="0"/>
              <w:spacing w:before="40" w:after="40"/>
              <w:jc w:val="center"/>
              <w:rPr>
                <w:sz w:val="18"/>
              </w:rPr>
            </w:pPr>
          </w:p>
          <w:p w14:paraId="6F404FAC" w14:textId="77777777" w:rsidR="00B763D9" w:rsidRDefault="00B763D9" w:rsidP="00570950">
            <w:pPr>
              <w:snapToGrid w:val="0"/>
              <w:spacing w:before="40" w:after="40"/>
              <w:jc w:val="center"/>
              <w:rPr>
                <w:sz w:val="18"/>
              </w:rPr>
            </w:pPr>
          </w:p>
          <w:p w14:paraId="7AF70EC6" w14:textId="77777777" w:rsidR="00B763D9" w:rsidRDefault="00B763D9" w:rsidP="00570950">
            <w:pPr>
              <w:snapToGrid w:val="0"/>
              <w:spacing w:before="40" w:after="40"/>
              <w:jc w:val="center"/>
              <w:rPr>
                <w:sz w:val="18"/>
              </w:rPr>
            </w:pPr>
          </w:p>
          <w:p w14:paraId="2F5F6712" w14:textId="77777777" w:rsidR="00B763D9" w:rsidRDefault="00B763D9" w:rsidP="00570950">
            <w:pPr>
              <w:snapToGrid w:val="0"/>
              <w:spacing w:before="40" w:after="40"/>
              <w:jc w:val="center"/>
              <w:rPr>
                <w:sz w:val="18"/>
              </w:rPr>
            </w:pPr>
          </w:p>
          <w:p w14:paraId="39118F30" w14:textId="77777777" w:rsidR="00B763D9" w:rsidRDefault="00B763D9" w:rsidP="00570950">
            <w:pPr>
              <w:snapToGrid w:val="0"/>
              <w:spacing w:before="40" w:after="40"/>
              <w:jc w:val="center"/>
              <w:rPr>
                <w:sz w:val="18"/>
              </w:rPr>
            </w:pPr>
          </w:p>
          <w:p w14:paraId="5DF3E2C7" w14:textId="77777777" w:rsidR="00B763D9" w:rsidRDefault="00B763D9" w:rsidP="00570950">
            <w:pPr>
              <w:snapToGrid w:val="0"/>
              <w:spacing w:before="40" w:after="40"/>
              <w:jc w:val="center"/>
              <w:rPr>
                <w:sz w:val="18"/>
              </w:rPr>
            </w:pPr>
          </w:p>
          <w:p w14:paraId="308691FF" w14:textId="77777777" w:rsidR="00B763D9" w:rsidRDefault="00B763D9" w:rsidP="00B763D9">
            <w:pPr>
              <w:snapToGrid w:val="0"/>
              <w:spacing w:before="40" w:after="40"/>
              <w:rPr>
                <w:sz w:val="18"/>
              </w:rPr>
            </w:pPr>
          </w:p>
          <w:p w14:paraId="1AC0B47B" w14:textId="7CA3220D" w:rsidR="00B763D9" w:rsidRDefault="00B763D9" w:rsidP="00B763D9">
            <w:pPr>
              <w:snapToGrid w:val="0"/>
              <w:spacing w:before="40" w:after="40"/>
              <w:rPr>
                <w:sz w:val="18"/>
              </w:rPr>
            </w:pPr>
            <w:r>
              <w:rPr>
                <w:sz w:val="18"/>
              </w:rPr>
              <w:t xml:space="preserve">       .678 –</w:t>
            </w:r>
          </w:p>
          <w:p w14:paraId="0834C8E9" w14:textId="294C0470" w:rsidR="00B763D9" w:rsidRDefault="00B763D9" w:rsidP="00570950">
            <w:pPr>
              <w:snapToGrid w:val="0"/>
              <w:spacing w:before="40" w:after="40"/>
              <w:jc w:val="center"/>
              <w:rPr>
                <w:sz w:val="18"/>
              </w:rPr>
            </w:pPr>
            <w:r>
              <w:rPr>
                <w:sz w:val="18"/>
              </w:rPr>
              <w:t>.883</w:t>
            </w:r>
          </w:p>
        </w:tc>
        <w:tc>
          <w:tcPr>
            <w:tcW w:w="1008" w:type="dxa"/>
            <w:tcBorders>
              <w:top w:val="single" w:sz="4" w:space="0" w:color="000000"/>
              <w:left w:val="single" w:sz="4" w:space="0" w:color="000000"/>
              <w:bottom w:val="single" w:sz="4" w:space="0" w:color="auto"/>
            </w:tcBorders>
            <w:shd w:val="clear" w:color="auto" w:fill="auto"/>
          </w:tcPr>
          <w:p w14:paraId="0834C8EA" w14:textId="77777777" w:rsidR="00A40123" w:rsidRDefault="00A40123" w:rsidP="00570950">
            <w:pPr>
              <w:snapToGrid w:val="0"/>
              <w:spacing w:before="40" w:after="40"/>
              <w:jc w:val="center"/>
              <w:rPr>
                <w:sz w:val="18"/>
              </w:rPr>
            </w:pPr>
          </w:p>
          <w:p w14:paraId="77D594CC" w14:textId="77777777" w:rsidR="00A40123" w:rsidRDefault="00A40123" w:rsidP="00570950">
            <w:pPr>
              <w:snapToGrid w:val="0"/>
              <w:spacing w:before="40" w:after="40"/>
              <w:jc w:val="center"/>
              <w:rPr>
                <w:sz w:val="18"/>
              </w:rPr>
            </w:pPr>
            <w:r>
              <w:rPr>
                <w:sz w:val="18"/>
              </w:rPr>
              <w:t>2</w:t>
            </w:r>
          </w:p>
          <w:p w14:paraId="1F944F28" w14:textId="77777777" w:rsidR="00B763D9" w:rsidRDefault="00B763D9" w:rsidP="00570950">
            <w:pPr>
              <w:snapToGrid w:val="0"/>
              <w:spacing w:before="40" w:after="40"/>
              <w:jc w:val="center"/>
              <w:rPr>
                <w:sz w:val="18"/>
              </w:rPr>
            </w:pPr>
          </w:p>
          <w:p w14:paraId="76BD3935" w14:textId="77777777" w:rsidR="00B763D9" w:rsidRDefault="00B763D9" w:rsidP="00570950">
            <w:pPr>
              <w:snapToGrid w:val="0"/>
              <w:spacing w:before="40" w:after="40"/>
              <w:jc w:val="center"/>
              <w:rPr>
                <w:sz w:val="18"/>
              </w:rPr>
            </w:pPr>
          </w:p>
          <w:p w14:paraId="0207099A" w14:textId="77777777" w:rsidR="00B763D9" w:rsidRDefault="00B763D9" w:rsidP="00570950">
            <w:pPr>
              <w:snapToGrid w:val="0"/>
              <w:spacing w:before="40" w:after="40"/>
              <w:jc w:val="center"/>
              <w:rPr>
                <w:sz w:val="18"/>
              </w:rPr>
            </w:pPr>
          </w:p>
          <w:p w14:paraId="47CB71A8" w14:textId="77777777" w:rsidR="00B763D9" w:rsidRDefault="00B763D9" w:rsidP="00570950">
            <w:pPr>
              <w:snapToGrid w:val="0"/>
              <w:spacing w:before="40" w:after="40"/>
              <w:jc w:val="center"/>
              <w:rPr>
                <w:sz w:val="18"/>
              </w:rPr>
            </w:pPr>
          </w:p>
          <w:p w14:paraId="7E6F93A5" w14:textId="77777777" w:rsidR="00B763D9" w:rsidRDefault="00B763D9" w:rsidP="00570950">
            <w:pPr>
              <w:snapToGrid w:val="0"/>
              <w:spacing w:before="40" w:after="40"/>
              <w:jc w:val="center"/>
              <w:rPr>
                <w:sz w:val="18"/>
              </w:rPr>
            </w:pPr>
          </w:p>
          <w:p w14:paraId="619BB02C" w14:textId="77777777" w:rsidR="00B763D9" w:rsidRDefault="00B763D9" w:rsidP="00570950">
            <w:pPr>
              <w:snapToGrid w:val="0"/>
              <w:spacing w:before="40" w:after="40"/>
              <w:jc w:val="center"/>
              <w:rPr>
                <w:sz w:val="18"/>
              </w:rPr>
            </w:pPr>
          </w:p>
          <w:p w14:paraId="3AAAF0BE" w14:textId="77777777" w:rsidR="00B763D9" w:rsidRDefault="00B763D9" w:rsidP="00570950">
            <w:pPr>
              <w:snapToGrid w:val="0"/>
              <w:spacing w:before="40" w:after="40"/>
              <w:jc w:val="center"/>
              <w:rPr>
                <w:sz w:val="18"/>
              </w:rPr>
            </w:pPr>
          </w:p>
          <w:p w14:paraId="70303988" w14:textId="77777777" w:rsidR="00B763D9" w:rsidRDefault="00B763D9" w:rsidP="00570950">
            <w:pPr>
              <w:snapToGrid w:val="0"/>
              <w:spacing w:before="40" w:after="40"/>
              <w:jc w:val="center"/>
              <w:rPr>
                <w:sz w:val="18"/>
              </w:rPr>
            </w:pPr>
          </w:p>
          <w:p w14:paraId="1DD93BAC" w14:textId="77777777" w:rsidR="00B763D9" w:rsidRDefault="00B763D9" w:rsidP="00570950">
            <w:pPr>
              <w:snapToGrid w:val="0"/>
              <w:spacing w:before="40" w:after="40"/>
              <w:jc w:val="center"/>
              <w:rPr>
                <w:sz w:val="18"/>
              </w:rPr>
            </w:pPr>
          </w:p>
          <w:p w14:paraId="031A98B9" w14:textId="77777777" w:rsidR="00B763D9" w:rsidRDefault="00B763D9" w:rsidP="00570950">
            <w:pPr>
              <w:snapToGrid w:val="0"/>
              <w:spacing w:before="40" w:after="40"/>
              <w:jc w:val="center"/>
              <w:rPr>
                <w:sz w:val="18"/>
              </w:rPr>
            </w:pPr>
          </w:p>
          <w:p w14:paraId="752DE5C5" w14:textId="77777777" w:rsidR="00B763D9" w:rsidRDefault="00B763D9" w:rsidP="00570950">
            <w:pPr>
              <w:snapToGrid w:val="0"/>
              <w:spacing w:before="40" w:after="40"/>
              <w:jc w:val="center"/>
              <w:rPr>
                <w:sz w:val="18"/>
              </w:rPr>
            </w:pPr>
          </w:p>
          <w:p w14:paraId="04275B57" w14:textId="77777777" w:rsidR="00B763D9" w:rsidRDefault="00B763D9" w:rsidP="00570950">
            <w:pPr>
              <w:snapToGrid w:val="0"/>
              <w:spacing w:before="40" w:after="40"/>
              <w:jc w:val="center"/>
              <w:rPr>
                <w:sz w:val="18"/>
              </w:rPr>
            </w:pPr>
          </w:p>
          <w:p w14:paraId="7A22E398" w14:textId="77777777" w:rsidR="00B763D9" w:rsidRDefault="00B763D9" w:rsidP="00570950">
            <w:pPr>
              <w:snapToGrid w:val="0"/>
              <w:spacing w:before="40" w:after="40"/>
              <w:jc w:val="center"/>
              <w:rPr>
                <w:sz w:val="18"/>
              </w:rPr>
            </w:pPr>
          </w:p>
          <w:p w14:paraId="47E42689" w14:textId="77777777" w:rsidR="00B763D9" w:rsidRDefault="00B763D9" w:rsidP="00570950">
            <w:pPr>
              <w:snapToGrid w:val="0"/>
              <w:spacing w:before="40" w:after="40"/>
              <w:jc w:val="center"/>
              <w:rPr>
                <w:sz w:val="18"/>
              </w:rPr>
            </w:pPr>
          </w:p>
          <w:p w14:paraId="0834C8EB" w14:textId="290ACC20" w:rsidR="00B763D9" w:rsidRDefault="00B763D9" w:rsidP="00B763D9">
            <w:pPr>
              <w:snapToGrid w:val="0"/>
              <w:spacing w:before="40" w:after="40"/>
              <w:rPr>
                <w:sz w:val="18"/>
              </w:rPr>
            </w:pPr>
            <w:r>
              <w:rPr>
                <w:sz w:val="18"/>
              </w:rPr>
              <w:t>15</w:t>
            </w:r>
          </w:p>
        </w:tc>
        <w:tc>
          <w:tcPr>
            <w:tcW w:w="1098" w:type="dxa"/>
            <w:tcBorders>
              <w:top w:val="single" w:sz="4" w:space="0" w:color="000000"/>
              <w:left w:val="single" w:sz="4" w:space="0" w:color="000000"/>
              <w:bottom w:val="single" w:sz="4" w:space="0" w:color="auto"/>
            </w:tcBorders>
            <w:shd w:val="clear" w:color="auto" w:fill="auto"/>
          </w:tcPr>
          <w:p w14:paraId="0834C8EC" w14:textId="77777777" w:rsidR="00A40123" w:rsidRDefault="00A40123" w:rsidP="00570950">
            <w:pPr>
              <w:snapToGrid w:val="0"/>
              <w:spacing w:before="40" w:after="40"/>
              <w:jc w:val="center"/>
              <w:rPr>
                <w:sz w:val="18"/>
              </w:rPr>
            </w:pPr>
          </w:p>
        </w:tc>
        <w:tc>
          <w:tcPr>
            <w:tcW w:w="3348" w:type="dxa"/>
            <w:tcBorders>
              <w:top w:val="single" w:sz="4" w:space="0" w:color="000000"/>
              <w:left w:val="single" w:sz="4" w:space="0" w:color="000000"/>
              <w:bottom w:val="single" w:sz="4" w:space="0" w:color="auto"/>
              <w:right w:val="single" w:sz="4" w:space="0" w:color="000000"/>
            </w:tcBorders>
            <w:shd w:val="clear" w:color="auto" w:fill="auto"/>
          </w:tcPr>
          <w:p w14:paraId="0834C8ED" w14:textId="77777777" w:rsidR="00A40123" w:rsidRDefault="00A40123" w:rsidP="00570950">
            <w:pPr>
              <w:snapToGrid w:val="0"/>
              <w:spacing w:before="40" w:after="40"/>
              <w:rPr>
                <w:sz w:val="18"/>
              </w:rPr>
            </w:pPr>
            <w:r>
              <w:rPr>
                <w:sz w:val="18"/>
              </w:rPr>
              <w:t>Erosion of natural deposits</w:t>
            </w:r>
          </w:p>
          <w:p w14:paraId="0834C8EE" w14:textId="77777777" w:rsidR="008F5889" w:rsidRDefault="008F5889" w:rsidP="00570950">
            <w:pPr>
              <w:snapToGrid w:val="0"/>
              <w:spacing w:before="40" w:after="40"/>
              <w:rPr>
                <w:sz w:val="18"/>
              </w:rPr>
            </w:pPr>
          </w:p>
          <w:p w14:paraId="0834C8EF" w14:textId="77777777" w:rsidR="008F5889" w:rsidRDefault="008F5889" w:rsidP="00570950">
            <w:pPr>
              <w:snapToGrid w:val="0"/>
              <w:spacing w:before="40" w:after="40"/>
              <w:rPr>
                <w:sz w:val="18"/>
              </w:rPr>
            </w:pPr>
          </w:p>
          <w:p w14:paraId="0834C8F0" w14:textId="77777777" w:rsidR="008F5889" w:rsidRDefault="008F5889" w:rsidP="00570950">
            <w:pPr>
              <w:snapToGrid w:val="0"/>
              <w:spacing w:before="40" w:after="40"/>
              <w:rPr>
                <w:sz w:val="18"/>
              </w:rPr>
            </w:pPr>
          </w:p>
          <w:p w14:paraId="0834C8F1" w14:textId="77777777" w:rsidR="008F5889" w:rsidRDefault="008F5889" w:rsidP="00570950">
            <w:pPr>
              <w:snapToGrid w:val="0"/>
              <w:spacing w:before="40" w:after="40"/>
              <w:rPr>
                <w:sz w:val="18"/>
              </w:rPr>
            </w:pPr>
          </w:p>
          <w:p w14:paraId="4A3E920B" w14:textId="77777777" w:rsidR="008F5889" w:rsidRDefault="008F5889" w:rsidP="00570950">
            <w:pPr>
              <w:snapToGrid w:val="0"/>
              <w:spacing w:before="40" w:after="40"/>
              <w:rPr>
                <w:sz w:val="18"/>
              </w:rPr>
            </w:pPr>
            <w:r>
              <w:rPr>
                <w:sz w:val="18"/>
              </w:rPr>
              <w:t xml:space="preserve">Perchlorate has been shown to interfere with uptake of iodide by the thyroid gland, and to thereby reduce the production of thyroid hormones, leading to </w:t>
            </w:r>
            <w:proofErr w:type="spellStart"/>
            <w:r>
              <w:rPr>
                <w:sz w:val="18"/>
              </w:rPr>
              <w:t>adverse 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p w14:paraId="309ABA13" w14:textId="77777777" w:rsidR="00B763D9" w:rsidRDefault="00B763D9" w:rsidP="00570950">
            <w:pPr>
              <w:snapToGrid w:val="0"/>
              <w:spacing w:before="40" w:after="40"/>
              <w:rPr>
                <w:sz w:val="18"/>
              </w:rPr>
            </w:pPr>
          </w:p>
          <w:p w14:paraId="0834C8F2" w14:textId="11596528" w:rsidR="00B763D9" w:rsidRDefault="00B763D9" w:rsidP="00570950">
            <w:pPr>
              <w:snapToGrid w:val="0"/>
              <w:spacing w:before="40" w:after="40"/>
              <w:rPr>
                <w:sz w:val="18"/>
              </w:rPr>
            </w:pPr>
            <w:r>
              <w:rPr>
                <w:sz w:val="18"/>
              </w:rPr>
              <w:t xml:space="preserve">Certain minerals are radioactive and may emit a form of radiation known as alpha radiation. Some people who drink water containing alpha emitters </w:t>
            </w:r>
            <w:proofErr w:type="gramStart"/>
            <w:r>
              <w:rPr>
                <w:sz w:val="18"/>
              </w:rPr>
              <w:t>in excess of</w:t>
            </w:r>
            <w:proofErr w:type="gramEnd"/>
            <w:r>
              <w:rPr>
                <w:sz w:val="18"/>
              </w:rPr>
              <w:t xml:space="preserve"> the MCL over many years may have an increased risk of getting cancer.</w:t>
            </w:r>
          </w:p>
        </w:tc>
      </w:tr>
    </w:tbl>
    <w:p w14:paraId="0834C8F4" w14:textId="77777777" w:rsidR="00A40123" w:rsidRDefault="00A40123" w:rsidP="00A40123">
      <w:pPr>
        <w:ind w:left="-90"/>
        <w:rPr>
          <w:b/>
          <w:sz w:val="18"/>
        </w:rPr>
      </w:pPr>
    </w:p>
    <w:tbl>
      <w:tblPr>
        <w:tblStyle w:val="TableGrid"/>
        <w:tblW w:w="11088" w:type="dxa"/>
        <w:tblInd w:w="-90" w:type="dxa"/>
        <w:tblLook w:val="04A0" w:firstRow="1" w:lastRow="0" w:firstColumn="1" w:lastColumn="0" w:noHBand="0" w:noVBand="1"/>
      </w:tblPr>
      <w:tblGrid>
        <w:gridCol w:w="2160"/>
        <w:gridCol w:w="1222"/>
        <w:gridCol w:w="886"/>
        <w:gridCol w:w="1016"/>
        <w:gridCol w:w="968"/>
        <w:gridCol w:w="952"/>
        <w:gridCol w:w="3884"/>
      </w:tblGrid>
      <w:tr w:rsidR="00506EE9" w:rsidRPr="002B293D" w14:paraId="0834C8F6" w14:textId="77777777" w:rsidTr="0025659C">
        <w:tc>
          <w:tcPr>
            <w:tcW w:w="11088" w:type="dxa"/>
            <w:gridSpan w:val="7"/>
            <w:hideMark/>
          </w:tcPr>
          <w:p w14:paraId="0834C8F5" w14:textId="77777777" w:rsidR="00506EE9" w:rsidRPr="002B293D" w:rsidRDefault="00506EE9" w:rsidP="00577A84">
            <w:pPr>
              <w:spacing w:before="86"/>
              <w:jc w:val="both"/>
              <w:rPr>
                <w:rFonts w:ascii="Footlight MT Light" w:hAnsi="Footlight MT Light"/>
                <w:color w:val="000000"/>
              </w:rPr>
            </w:pPr>
            <w:r w:rsidRPr="002B293D">
              <w:rPr>
                <w:b/>
                <w:bCs/>
                <w:caps/>
                <w:color w:val="000000"/>
              </w:rPr>
              <w:t xml:space="preserve">TAble 5 - detection of contaminants with a </w:t>
            </w:r>
            <w:r w:rsidRPr="002B293D">
              <w:rPr>
                <w:b/>
                <w:bCs/>
                <w:caps/>
                <w:color w:val="000000"/>
                <w:u w:val="single"/>
              </w:rPr>
              <w:t>Secondary</w:t>
            </w:r>
            <w:r w:rsidRPr="002B293D">
              <w:rPr>
                <w:b/>
                <w:bCs/>
                <w:caps/>
                <w:color w:val="000000"/>
              </w:rPr>
              <w:t xml:space="preserve"> Drinking Water Standard</w:t>
            </w:r>
          </w:p>
        </w:tc>
      </w:tr>
      <w:tr w:rsidR="00506EE9" w:rsidRPr="002B293D" w14:paraId="0834C900" w14:textId="77777777" w:rsidTr="0025659C">
        <w:tc>
          <w:tcPr>
            <w:tcW w:w="2160" w:type="dxa"/>
            <w:hideMark/>
          </w:tcPr>
          <w:p w14:paraId="0834C8F7"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Chemical or Constituent</w:t>
            </w:r>
            <w:r w:rsidRPr="002B293D">
              <w:rPr>
                <w:b/>
                <w:bCs/>
                <w:color w:val="000000"/>
                <w:sz w:val="18"/>
                <w:szCs w:val="18"/>
              </w:rPr>
              <w:br/>
            </w:r>
            <w:r w:rsidRPr="002B293D">
              <w:rPr>
                <w:color w:val="000000"/>
                <w:sz w:val="18"/>
                <w:szCs w:val="18"/>
              </w:rPr>
              <w:t>(and reporting units)</w:t>
            </w:r>
          </w:p>
        </w:tc>
        <w:tc>
          <w:tcPr>
            <w:tcW w:w="1222" w:type="dxa"/>
            <w:hideMark/>
          </w:tcPr>
          <w:p w14:paraId="0834C8F8"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Sample Date</w:t>
            </w:r>
          </w:p>
        </w:tc>
        <w:tc>
          <w:tcPr>
            <w:tcW w:w="886" w:type="dxa"/>
            <w:hideMark/>
          </w:tcPr>
          <w:p w14:paraId="0834C8F9"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Level Detected</w:t>
            </w:r>
          </w:p>
        </w:tc>
        <w:tc>
          <w:tcPr>
            <w:tcW w:w="1016" w:type="dxa"/>
            <w:hideMark/>
          </w:tcPr>
          <w:p w14:paraId="0834C8FA"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Range of Detections</w:t>
            </w:r>
          </w:p>
        </w:tc>
        <w:tc>
          <w:tcPr>
            <w:tcW w:w="968" w:type="dxa"/>
            <w:hideMark/>
          </w:tcPr>
          <w:p w14:paraId="0834C8FB" w14:textId="77777777" w:rsidR="00506EE9" w:rsidRPr="002B293D" w:rsidRDefault="00506EE9" w:rsidP="00577A84">
            <w:pPr>
              <w:keepNext/>
              <w:spacing w:before="43"/>
              <w:jc w:val="both"/>
              <w:rPr>
                <w:color w:val="000000"/>
                <w:sz w:val="24"/>
                <w:szCs w:val="24"/>
              </w:rPr>
            </w:pPr>
            <w:r w:rsidRPr="002B293D">
              <w:rPr>
                <w:b/>
                <w:bCs/>
                <w:color w:val="000000"/>
                <w:sz w:val="18"/>
                <w:szCs w:val="18"/>
              </w:rPr>
              <w:t>MCL</w:t>
            </w:r>
          </w:p>
          <w:p w14:paraId="0834C8FC" w14:textId="77777777" w:rsidR="00506EE9" w:rsidRPr="002B293D" w:rsidRDefault="00506EE9" w:rsidP="00577A84">
            <w:pPr>
              <w:jc w:val="both"/>
              <w:rPr>
                <w:rFonts w:ascii="Footlight MT Light" w:hAnsi="Footlight MT Light"/>
                <w:color w:val="000000"/>
              </w:rPr>
            </w:pPr>
          </w:p>
        </w:tc>
        <w:tc>
          <w:tcPr>
            <w:tcW w:w="952" w:type="dxa"/>
            <w:hideMark/>
          </w:tcPr>
          <w:p w14:paraId="0834C8FD" w14:textId="77777777" w:rsidR="00506EE9" w:rsidRPr="002B293D" w:rsidRDefault="00506EE9" w:rsidP="00577A84">
            <w:pPr>
              <w:spacing w:before="43"/>
              <w:jc w:val="both"/>
              <w:rPr>
                <w:rFonts w:ascii="Footlight MT Light" w:hAnsi="Footlight MT Light"/>
                <w:color w:val="000000"/>
              </w:rPr>
            </w:pPr>
            <w:r w:rsidRPr="002B293D">
              <w:rPr>
                <w:b/>
                <w:bCs/>
                <w:color w:val="000000"/>
                <w:sz w:val="18"/>
                <w:szCs w:val="18"/>
              </w:rPr>
              <w:t>PHG</w:t>
            </w:r>
          </w:p>
          <w:p w14:paraId="0834C8FE" w14:textId="77777777" w:rsidR="00506EE9" w:rsidRPr="002B293D" w:rsidRDefault="00506EE9" w:rsidP="00577A84">
            <w:pPr>
              <w:jc w:val="both"/>
              <w:rPr>
                <w:rFonts w:ascii="Footlight MT Light" w:hAnsi="Footlight MT Light"/>
                <w:color w:val="000000"/>
              </w:rPr>
            </w:pPr>
            <w:r w:rsidRPr="002B293D">
              <w:rPr>
                <w:b/>
                <w:bCs/>
                <w:color w:val="000000"/>
                <w:sz w:val="18"/>
                <w:szCs w:val="18"/>
              </w:rPr>
              <w:t>(MCLG)</w:t>
            </w:r>
          </w:p>
        </w:tc>
        <w:tc>
          <w:tcPr>
            <w:tcW w:w="3884" w:type="dxa"/>
            <w:hideMark/>
          </w:tcPr>
          <w:p w14:paraId="0834C8FF" w14:textId="77777777" w:rsidR="00506EE9" w:rsidRPr="002B293D" w:rsidRDefault="00506EE9" w:rsidP="00577A84">
            <w:pPr>
              <w:keepNext/>
              <w:spacing w:before="43"/>
              <w:jc w:val="both"/>
              <w:rPr>
                <w:color w:val="000000"/>
                <w:sz w:val="24"/>
                <w:szCs w:val="24"/>
              </w:rPr>
            </w:pPr>
            <w:r w:rsidRPr="002B293D">
              <w:rPr>
                <w:b/>
                <w:bCs/>
                <w:color w:val="000000"/>
                <w:sz w:val="18"/>
                <w:szCs w:val="18"/>
              </w:rPr>
              <w:t>Typical Source of Contaminant</w:t>
            </w:r>
          </w:p>
        </w:tc>
      </w:tr>
      <w:tr w:rsidR="00506EE9" w:rsidRPr="002B293D" w14:paraId="0834C908" w14:textId="77777777" w:rsidTr="0025659C">
        <w:trPr>
          <w:trHeight w:val="375"/>
        </w:trPr>
        <w:tc>
          <w:tcPr>
            <w:tcW w:w="2160" w:type="dxa"/>
            <w:hideMark/>
          </w:tcPr>
          <w:p w14:paraId="0834C901" w14:textId="77777777" w:rsidR="00506EE9"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Chloride ppm</w:t>
            </w:r>
          </w:p>
        </w:tc>
        <w:tc>
          <w:tcPr>
            <w:tcW w:w="1222" w:type="dxa"/>
            <w:hideMark/>
          </w:tcPr>
          <w:p w14:paraId="0834C902" w14:textId="77777777" w:rsidR="00506EE9" w:rsidRPr="002B293D" w:rsidRDefault="002866E8" w:rsidP="00577A84">
            <w:pPr>
              <w:spacing w:before="43"/>
              <w:jc w:val="both"/>
              <w:rPr>
                <w:rFonts w:ascii="Footlight MT Light" w:hAnsi="Footlight MT Light"/>
                <w:color w:val="000000"/>
              </w:rPr>
            </w:pPr>
            <w:r>
              <w:rPr>
                <w:rFonts w:ascii="Footlight MT Light" w:hAnsi="Footlight MT Light"/>
                <w:color w:val="000000"/>
              </w:rPr>
              <w:t>4</w:t>
            </w:r>
            <w:r w:rsidRPr="002866E8">
              <w:rPr>
                <w:rFonts w:ascii="Footlight MT Light" w:hAnsi="Footlight MT Light"/>
                <w:color w:val="000000"/>
                <w:vertAlign w:val="superscript"/>
              </w:rPr>
              <w:t>th</w:t>
            </w:r>
            <w:r>
              <w:rPr>
                <w:rFonts w:ascii="Footlight MT Light" w:hAnsi="Footlight MT Light"/>
                <w:color w:val="000000"/>
              </w:rPr>
              <w:t xml:space="preserve"> </w:t>
            </w:r>
            <w:proofErr w:type="spellStart"/>
            <w:r>
              <w:rPr>
                <w:rFonts w:ascii="Footlight MT Light" w:hAnsi="Footlight MT Light"/>
                <w:color w:val="000000"/>
              </w:rPr>
              <w:t>Qtr</w:t>
            </w:r>
            <w:proofErr w:type="spellEnd"/>
          </w:p>
        </w:tc>
        <w:tc>
          <w:tcPr>
            <w:tcW w:w="886" w:type="dxa"/>
            <w:hideMark/>
          </w:tcPr>
          <w:p w14:paraId="0834C903" w14:textId="704D815E" w:rsidR="00506EE9" w:rsidRPr="002B293D" w:rsidRDefault="008864F4" w:rsidP="00577A84">
            <w:pPr>
              <w:spacing w:before="43"/>
              <w:jc w:val="both"/>
              <w:rPr>
                <w:rFonts w:ascii="Footlight MT Light" w:hAnsi="Footlight MT Light"/>
                <w:color w:val="000000"/>
              </w:rPr>
            </w:pPr>
            <w:r>
              <w:rPr>
                <w:color w:val="000000"/>
                <w:sz w:val="18"/>
                <w:szCs w:val="18"/>
              </w:rPr>
              <w:t xml:space="preserve">   </w:t>
            </w:r>
            <w:r w:rsidR="00B763D9">
              <w:rPr>
                <w:color w:val="000000"/>
                <w:sz w:val="18"/>
                <w:szCs w:val="18"/>
              </w:rPr>
              <w:t>400</w:t>
            </w:r>
          </w:p>
        </w:tc>
        <w:tc>
          <w:tcPr>
            <w:tcW w:w="1016" w:type="dxa"/>
            <w:hideMark/>
          </w:tcPr>
          <w:p w14:paraId="0834C904" w14:textId="3F6B4DD1" w:rsidR="00506EE9" w:rsidRPr="002B293D" w:rsidRDefault="008864F4" w:rsidP="00577A84">
            <w:pPr>
              <w:spacing w:before="43"/>
              <w:jc w:val="both"/>
              <w:rPr>
                <w:rFonts w:ascii="Footlight MT Light" w:hAnsi="Footlight MT Light"/>
                <w:color w:val="000000"/>
              </w:rPr>
            </w:pPr>
            <w:r>
              <w:rPr>
                <w:color w:val="000000"/>
                <w:sz w:val="18"/>
                <w:szCs w:val="18"/>
              </w:rPr>
              <w:t xml:space="preserve">  </w:t>
            </w:r>
            <w:r w:rsidR="00B763D9">
              <w:rPr>
                <w:color w:val="000000"/>
                <w:sz w:val="18"/>
                <w:szCs w:val="18"/>
              </w:rPr>
              <w:t>310-950</w:t>
            </w:r>
          </w:p>
        </w:tc>
        <w:tc>
          <w:tcPr>
            <w:tcW w:w="968" w:type="dxa"/>
            <w:hideMark/>
          </w:tcPr>
          <w:p w14:paraId="0834C905" w14:textId="77777777" w:rsidR="00506EE9" w:rsidRPr="002B293D" w:rsidRDefault="002866E8" w:rsidP="00577A84">
            <w:pPr>
              <w:spacing w:before="43"/>
              <w:jc w:val="both"/>
              <w:rPr>
                <w:rFonts w:ascii="Footlight MT Light" w:hAnsi="Footlight MT Light"/>
                <w:color w:val="000000"/>
              </w:rPr>
            </w:pPr>
            <w:r>
              <w:rPr>
                <w:color w:val="000000"/>
                <w:sz w:val="18"/>
                <w:szCs w:val="18"/>
              </w:rPr>
              <w:t>500</w:t>
            </w:r>
          </w:p>
        </w:tc>
        <w:tc>
          <w:tcPr>
            <w:tcW w:w="952" w:type="dxa"/>
            <w:hideMark/>
          </w:tcPr>
          <w:p w14:paraId="0834C906"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07" w14:textId="77777777" w:rsidR="00506EE9" w:rsidRPr="002B293D" w:rsidRDefault="00506EE9" w:rsidP="00577A84">
            <w:pPr>
              <w:spacing w:before="43"/>
              <w:jc w:val="both"/>
              <w:rPr>
                <w:rFonts w:ascii="Footlight MT Light" w:hAnsi="Footlight MT Light"/>
                <w:color w:val="000000"/>
              </w:rPr>
            </w:pPr>
            <w:r w:rsidRPr="002B293D">
              <w:rPr>
                <w:color w:val="000000"/>
                <w:sz w:val="18"/>
                <w:szCs w:val="18"/>
              </w:rPr>
              <w:t>Runoff/leaching from nat</w:t>
            </w:r>
            <w:r w:rsidR="002866E8">
              <w:rPr>
                <w:color w:val="000000"/>
                <w:sz w:val="18"/>
                <w:szCs w:val="18"/>
              </w:rPr>
              <w:t>ural deposits: seawater influence</w:t>
            </w:r>
          </w:p>
        </w:tc>
      </w:tr>
      <w:tr w:rsidR="00506EE9" w:rsidRPr="002B293D" w14:paraId="0834C921" w14:textId="77777777" w:rsidTr="0025659C">
        <w:trPr>
          <w:trHeight w:val="375"/>
        </w:trPr>
        <w:tc>
          <w:tcPr>
            <w:tcW w:w="2160" w:type="dxa"/>
            <w:hideMark/>
          </w:tcPr>
          <w:p w14:paraId="0834C909" w14:textId="77777777" w:rsidR="00506EE9" w:rsidRDefault="002866E8" w:rsidP="00577A84">
            <w:pPr>
              <w:spacing w:before="43"/>
              <w:ind w:left="187"/>
              <w:jc w:val="both"/>
              <w:rPr>
                <w:rFonts w:ascii="Footlight MT Light" w:hAnsi="Footlight MT Light"/>
                <w:color w:val="000000"/>
              </w:rPr>
            </w:pPr>
            <w:r>
              <w:rPr>
                <w:rFonts w:ascii="Footlight MT Light" w:hAnsi="Footlight MT Light"/>
                <w:color w:val="000000"/>
              </w:rPr>
              <w:t>Sulfate ppm</w:t>
            </w:r>
          </w:p>
          <w:p w14:paraId="0834C90A" w14:textId="77777777" w:rsidR="002866E8" w:rsidRDefault="002866E8" w:rsidP="00577A84">
            <w:pPr>
              <w:spacing w:before="43"/>
              <w:ind w:left="187"/>
              <w:jc w:val="both"/>
              <w:rPr>
                <w:rFonts w:ascii="Footlight MT Light" w:hAnsi="Footlight MT Light"/>
                <w:color w:val="000000"/>
              </w:rPr>
            </w:pPr>
          </w:p>
          <w:p w14:paraId="0834C90B" w14:textId="77777777" w:rsidR="008F5889" w:rsidRDefault="008F5889" w:rsidP="00577A84">
            <w:pPr>
              <w:spacing w:before="43"/>
              <w:ind w:left="187"/>
              <w:jc w:val="both"/>
              <w:rPr>
                <w:rFonts w:ascii="Footlight MT Light" w:hAnsi="Footlight MT Light"/>
                <w:color w:val="000000"/>
              </w:rPr>
            </w:pPr>
          </w:p>
          <w:p w14:paraId="0834C90C" w14:textId="77777777" w:rsidR="002866E8" w:rsidRPr="002B293D" w:rsidRDefault="002866E8" w:rsidP="00577A84">
            <w:pPr>
              <w:spacing w:before="43"/>
              <w:ind w:left="187"/>
              <w:jc w:val="both"/>
              <w:rPr>
                <w:rFonts w:ascii="Footlight MT Light" w:hAnsi="Footlight MT Light"/>
                <w:color w:val="000000"/>
              </w:rPr>
            </w:pPr>
            <w:r>
              <w:rPr>
                <w:rFonts w:ascii="Footlight MT Light" w:hAnsi="Footlight MT Light"/>
                <w:color w:val="000000"/>
              </w:rPr>
              <w:t>Iron PPB</w:t>
            </w:r>
          </w:p>
        </w:tc>
        <w:tc>
          <w:tcPr>
            <w:tcW w:w="1222" w:type="dxa"/>
            <w:hideMark/>
          </w:tcPr>
          <w:p w14:paraId="0834C90D" w14:textId="77777777" w:rsidR="008864F4" w:rsidRDefault="008864F4" w:rsidP="00577A84">
            <w:pPr>
              <w:spacing w:before="43"/>
              <w:jc w:val="both"/>
              <w:rPr>
                <w:rFonts w:ascii="Footlight MT Light" w:hAnsi="Footlight MT Light"/>
                <w:color w:val="000000"/>
              </w:rPr>
            </w:pPr>
          </w:p>
          <w:p w14:paraId="0834C90E" w14:textId="77777777" w:rsidR="008864F4" w:rsidRDefault="008864F4" w:rsidP="00577A84">
            <w:pPr>
              <w:spacing w:before="43"/>
              <w:jc w:val="both"/>
              <w:rPr>
                <w:rFonts w:ascii="Footlight MT Light" w:hAnsi="Footlight MT Light"/>
                <w:color w:val="000000"/>
              </w:rPr>
            </w:pPr>
          </w:p>
          <w:p w14:paraId="0834C90F" w14:textId="77777777" w:rsidR="008F5889" w:rsidRDefault="008F5889" w:rsidP="00577A84">
            <w:pPr>
              <w:spacing w:before="43"/>
              <w:jc w:val="both"/>
              <w:rPr>
                <w:rFonts w:ascii="Footlight MT Light" w:hAnsi="Footlight MT Light"/>
                <w:color w:val="000000"/>
              </w:rPr>
            </w:pPr>
          </w:p>
          <w:p w14:paraId="0834C910" w14:textId="77777777" w:rsidR="002866E8" w:rsidRPr="002B293D" w:rsidRDefault="008864F4" w:rsidP="00577A84">
            <w:pPr>
              <w:spacing w:before="43"/>
              <w:jc w:val="both"/>
              <w:rPr>
                <w:rFonts w:ascii="Footlight MT Light" w:hAnsi="Footlight MT Light"/>
                <w:color w:val="000000"/>
              </w:rPr>
            </w:pPr>
            <w:r>
              <w:rPr>
                <w:rFonts w:ascii="Footlight MT Light" w:hAnsi="Footlight MT Light"/>
                <w:color w:val="000000"/>
              </w:rPr>
              <w:t>6/28/22</w:t>
            </w:r>
          </w:p>
        </w:tc>
        <w:tc>
          <w:tcPr>
            <w:tcW w:w="886" w:type="dxa"/>
            <w:hideMark/>
          </w:tcPr>
          <w:p w14:paraId="0834C911" w14:textId="77777777" w:rsidR="00506EE9" w:rsidRDefault="008864F4" w:rsidP="00577A84">
            <w:pPr>
              <w:spacing w:before="43"/>
              <w:jc w:val="both"/>
              <w:rPr>
                <w:color w:val="000000"/>
                <w:sz w:val="18"/>
                <w:szCs w:val="18"/>
              </w:rPr>
            </w:pPr>
            <w:r>
              <w:rPr>
                <w:color w:val="000000"/>
                <w:sz w:val="18"/>
                <w:szCs w:val="18"/>
              </w:rPr>
              <w:t xml:space="preserve">    </w:t>
            </w:r>
            <w:r w:rsidR="008F5889">
              <w:rPr>
                <w:color w:val="000000"/>
                <w:sz w:val="18"/>
                <w:szCs w:val="18"/>
              </w:rPr>
              <w:t>59</w:t>
            </w:r>
          </w:p>
          <w:p w14:paraId="0834C912" w14:textId="77777777" w:rsidR="002866E8" w:rsidRDefault="002866E8" w:rsidP="00577A84">
            <w:pPr>
              <w:spacing w:before="43"/>
              <w:jc w:val="both"/>
              <w:rPr>
                <w:color w:val="000000"/>
                <w:sz w:val="18"/>
                <w:szCs w:val="18"/>
              </w:rPr>
            </w:pPr>
          </w:p>
          <w:p w14:paraId="0834C913" w14:textId="77777777" w:rsidR="008F5889" w:rsidRDefault="008864F4" w:rsidP="00577A84">
            <w:pPr>
              <w:spacing w:before="43"/>
              <w:jc w:val="both"/>
              <w:rPr>
                <w:color w:val="000000"/>
                <w:sz w:val="18"/>
                <w:szCs w:val="18"/>
              </w:rPr>
            </w:pPr>
            <w:r>
              <w:rPr>
                <w:color w:val="000000"/>
                <w:sz w:val="18"/>
                <w:szCs w:val="18"/>
              </w:rPr>
              <w:t xml:space="preserve">    </w:t>
            </w:r>
          </w:p>
          <w:p w14:paraId="0834C914" w14:textId="28560B5B" w:rsidR="002866E8" w:rsidRPr="002B293D" w:rsidRDefault="008F5889" w:rsidP="00577A84">
            <w:pPr>
              <w:spacing w:before="43"/>
              <w:jc w:val="both"/>
              <w:rPr>
                <w:rFonts w:ascii="Footlight MT Light" w:hAnsi="Footlight MT Light"/>
                <w:color w:val="000000"/>
              </w:rPr>
            </w:pPr>
            <w:r>
              <w:rPr>
                <w:color w:val="000000"/>
                <w:sz w:val="18"/>
                <w:szCs w:val="18"/>
              </w:rPr>
              <w:t xml:space="preserve">     </w:t>
            </w:r>
            <w:r w:rsidR="00B763D9">
              <w:rPr>
                <w:color w:val="000000"/>
                <w:sz w:val="18"/>
                <w:szCs w:val="18"/>
              </w:rPr>
              <w:t>68</w:t>
            </w:r>
          </w:p>
        </w:tc>
        <w:tc>
          <w:tcPr>
            <w:tcW w:w="1016" w:type="dxa"/>
            <w:hideMark/>
          </w:tcPr>
          <w:p w14:paraId="0834C915" w14:textId="77777777" w:rsidR="00506EE9" w:rsidRDefault="008864F4" w:rsidP="00577A84">
            <w:pPr>
              <w:spacing w:before="43"/>
              <w:jc w:val="both"/>
              <w:rPr>
                <w:color w:val="000000"/>
                <w:sz w:val="18"/>
                <w:szCs w:val="18"/>
              </w:rPr>
            </w:pPr>
            <w:r>
              <w:rPr>
                <w:color w:val="000000"/>
                <w:sz w:val="18"/>
                <w:szCs w:val="18"/>
              </w:rPr>
              <w:t xml:space="preserve">      59</w:t>
            </w:r>
          </w:p>
          <w:p w14:paraId="0834C916" w14:textId="77777777" w:rsidR="002866E8" w:rsidRDefault="002866E8" w:rsidP="00577A84">
            <w:pPr>
              <w:spacing w:before="43"/>
              <w:jc w:val="both"/>
              <w:rPr>
                <w:color w:val="000000"/>
                <w:sz w:val="18"/>
                <w:szCs w:val="18"/>
              </w:rPr>
            </w:pPr>
          </w:p>
          <w:p w14:paraId="0834C917" w14:textId="77777777" w:rsidR="008F5889" w:rsidRDefault="008864F4" w:rsidP="00577A84">
            <w:pPr>
              <w:spacing w:before="43"/>
              <w:jc w:val="both"/>
              <w:rPr>
                <w:color w:val="000000"/>
                <w:sz w:val="18"/>
                <w:szCs w:val="18"/>
              </w:rPr>
            </w:pPr>
            <w:r>
              <w:rPr>
                <w:color w:val="000000"/>
                <w:sz w:val="18"/>
                <w:szCs w:val="18"/>
              </w:rPr>
              <w:t xml:space="preserve">  </w:t>
            </w:r>
          </w:p>
          <w:p w14:paraId="0834C918" w14:textId="44F1F5A8" w:rsidR="002866E8" w:rsidRPr="002B293D" w:rsidRDefault="00B763D9" w:rsidP="00577A84">
            <w:pPr>
              <w:spacing w:before="43"/>
              <w:jc w:val="both"/>
              <w:rPr>
                <w:rFonts w:ascii="Footlight MT Light" w:hAnsi="Footlight MT Light"/>
                <w:color w:val="000000"/>
              </w:rPr>
            </w:pPr>
            <w:r>
              <w:rPr>
                <w:color w:val="000000"/>
              </w:rPr>
              <w:t>ND-630</w:t>
            </w:r>
          </w:p>
        </w:tc>
        <w:tc>
          <w:tcPr>
            <w:tcW w:w="968" w:type="dxa"/>
            <w:hideMark/>
          </w:tcPr>
          <w:p w14:paraId="0834C919" w14:textId="77777777" w:rsidR="00506EE9" w:rsidRDefault="002866E8" w:rsidP="00577A84">
            <w:pPr>
              <w:spacing w:before="43"/>
              <w:jc w:val="both"/>
              <w:rPr>
                <w:color w:val="000000"/>
                <w:sz w:val="18"/>
                <w:szCs w:val="18"/>
              </w:rPr>
            </w:pPr>
            <w:r>
              <w:rPr>
                <w:color w:val="000000"/>
                <w:sz w:val="18"/>
                <w:szCs w:val="18"/>
              </w:rPr>
              <w:t xml:space="preserve"> </w:t>
            </w:r>
          </w:p>
          <w:p w14:paraId="0834C91A" w14:textId="77777777" w:rsidR="002866E8" w:rsidRDefault="002866E8" w:rsidP="00577A84">
            <w:pPr>
              <w:spacing w:before="43"/>
              <w:jc w:val="both"/>
              <w:rPr>
                <w:color w:val="000000"/>
                <w:sz w:val="18"/>
                <w:szCs w:val="18"/>
              </w:rPr>
            </w:pPr>
          </w:p>
          <w:p w14:paraId="0834C91B" w14:textId="77777777" w:rsidR="008F5889" w:rsidRDefault="008F5889" w:rsidP="00577A84">
            <w:pPr>
              <w:spacing w:before="43"/>
              <w:jc w:val="both"/>
              <w:rPr>
                <w:color w:val="000000"/>
                <w:sz w:val="18"/>
                <w:szCs w:val="18"/>
              </w:rPr>
            </w:pPr>
          </w:p>
          <w:p w14:paraId="0834C91C" w14:textId="77777777" w:rsidR="002866E8" w:rsidRPr="002B293D" w:rsidRDefault="002866E8" w:rsidP="00577A84">
            <w:pPr>
              <w:spacing w:before="43"/>
              <w:jc w:val="both"/>
              <w:rPr>
                <w:rFonts w:ascii="Footlight MT Light" w:hAnsi="Footlight MT Light"/>
                <w:color w:val="000000"/>
              </w:rPr>
            </w:pPr>
            <w:r>
              <w:rPr>
                <w:color w:val="000000"/>
                <w:sz w:val="18"/>
                <w:szCs w:val="18"/>
              </w:rPr>
              <w:t>300</w:t>
            </w:r>
          </w:p>
        </w:tc>
        <w:tc>
          <w:tcPr>
            <w:tcW w:w="952" w:type="dxa"/>
            <w:hideMark/>
          </w:tcPr>
          <w:p w14:paraId="0834C91D"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1E" w14:textId="77777777" w:rsidR="00506EE9" w:rsidRDefault="00506EE9" w:rsidP="00577A84">
            <w:pPr>
              <w:spacing w:before="43"/>
              <w:jc w:val="both"/>
              <w:rPr>
                <w:color w:val="000000"/>
                <w:sz w:val="18"/>
                <w:szCs w:val="18"/>
              </w:rPr>
            </w:pPr>
            <w:r w:rsidRPr="002B293D">
              <w:rPr>
                <w:color w:val="000000"/>
                <w:sz w:val="18"/>
                <w:szCs w:val="18"/>
              </w:rPr>
              <w:t>Runoff/leaching from natura</w:t>
            </w:r>
            <w:r w:rsidR="002866E8">
              <w:rPr>
                <w:color w:val="000000"/>
                <w:sz w:val="18"/>
                <w:szCs w:val="18"/>
              </w:rPr>
              <w:t>l deposits: industrial wastes</w:t>
            </w:r>
          </w:p>
          <w:p w14:paraId="0834C91F" w14:textId="77777777" w:rsidR="008F5889" w:rsidRDefault="008F5889" w:rsidP="00577A84">
            <w:pPr>
              <w:spacing w:before="43"/>
              <w:jc w:val="both"/>
              <w:rPr>
                <w:color w:val="000000"/>
                <w:sz w:val="18"/>
                <w:szCs w:val="18"/>
              </w:rPr>
            </w:pPr>
          </w:p>
          <w:p w14:paraId="0834C920" w14:textId="77777777" w:rsidR="002866E8" w:rsidRPr="002B293D" w:rsidRDefault="002866E8" w:rsidP="00577A84">
            <w:pPr>
              <w:spacing w:before="43"/>
              <w:jc w:val="both"/>
              <w:rPr>
                <w:rFonts w:ascii="Footlight MT Light" w:hAnsi="Footlight MT Light"/>
                <w:color w:val="000000"/>
              </w:rPr>
            </w:pPr>
            <w:r>
              <w:rPr>
                <w:color w:val="000000"/>
                <w:sz w:val="18"/>
                <w:szCs w:val="18"/>
              </w:rPr>
              <w:t>Leaking from natural deposits, seawater influence.</w:t>
            </w:r>
          </w:p>
        </w:tc>
      </w:tr>
      <w:tr w:rsidR="00506EE9" w:rsidRPr="002B293D" w14:paraId="0834C92E" w14:textId="77777777" w:rsidTr="0025659C">
        <w:trPr>
          <w:trHeight w:val="375"/>
        </w:trPr>
        <w:tc>
          <w:tcPr>
            <w:tcW w:w="2160" w:type="dxa"/>
            <w:hideMark/>
          </w:tcPr>
          <w:p w14:paraId="0834C922" w14:textId="77777777" w:rsidR="002866E8" w:rsidRDefault="002866E8" w:rsidP="00577A84">
            <w:pPr>
              <w:spacing w:before="43"/>
              <w:ind w:left="187"/>
              <w:jc w:val="both"/>
              <w:rPr>
                <w:rFonts w:ascii="Footlight MT Light" w:hAnsi="Footlight MT Light"/>
                <w:color w:val="000000"/>
              </w:rPr>
            </w:pPr>
            <w:r>
              <w:rPr>
                <w:rFonts w:ascii="Footlight MT Light" w:hAnsi="Footlight MT Light"/>
                <w:color w:val="000000"/>
              </w:rPr>
              <w:t>T D S ppm</w:t>
            </w:r>
          </w:p>
          <w:p w14:paraId="0834C923" w14:textId="77777777" w:rsidR="008F5889" w:rsidRDefault="008F5889" w:rsidP="00577A84">
            <w:pPr>
              <w:spacing w:before="43"/>
              <w:ind w:left="187"/>
              <w:jc w:val="both"/>
              <w:rPr>
                <w:rFonts w:ascii="Footlight MT Light" w:hAnsi="Footlight MT Light"/>
                <w:color w:val="000000"/>
              </w:rPr>
            </w:pPr>
          </w:p>
          <w:p w14:paraId="0834C924" w14:textId="77777777" w:rsidR="008F5889" w:rsidRDefault="008F5889" w:rsidP="00577A84">
            <w:pPr>
              <w:spacing w:before="43"/>
              <w:ind w:left="187"/>
              <w:jc w:val="both"/>
              <w:rPr>
                <w:rFonts w:ascii="Footlight MT Light" w:hAnsi="Footlight MT Light"/>
                <w:color w:val="000000"/>
              </w:rPr>
            </w:pPr>
          </w:p>
          <w:p w14:paraId="0834C925" w14:textId="77777777" w:rsidR="008F5889" w:rsidRPr="002B293D" w:rsidRDefault="008F5889" w:rsidP="00577A84">
            <w:pPr>
              <w:spacing w:before="43"/>
              <w:ind w:left="187"/>
              <w:jc w:val="both"/>
              <w:rPr>
                <w:rFonts w:ascii="Footlight MT Light" w:hAnsi="Footlight MT Light"/>
                <w:color w:val="000000"/>
              </w:rPr>
            </w:pPr>
            <w:r>
              <w:rPr>
                <w:rFonts w:ascii="Footlight MT Light" w:hAnsi="Footlight MT Light"/>
                <w:color w:val="000000"/>
              </w:rPr>
              <w:t>Calcium</w:t>
            </w:r>
          </w:p>
        </w:tc>
        <w:tc>
          <w:tcPr>
            <w:tcW w:w="1222" w:type="dxa"/>
            <w:hideMark/>
          </w:tcPr>
          <w:p w14:paraId="0834C926" w14:textId="77777777" w:rsidR="00506EE9" w:rsidRPr="002B293D" w:rsidRDefault="002866E8" w:rsidP="00577A84">
            <w:pPr>
              <w:spacing w:before="43"/>
              <w:jc w:val="both"/>
              <w:rPr>
                <w:rFonts w:ascii="Footlight MT Light" w:hAnsi="Footlight MT Light"/>
                <w:color w:val="000000"/>
              </w:rPr>
            </w:pPr>
            <w:r>
              <w:rPr>
                <w:rFonts w:ascii="Footlight MT Light" w:hAnsi="Footlight MT Light"/>
                <w:color w:val="000000"/>
              </w:rPr>
              <w:t>4</w:t>
            </w:r>
            <w:r w:rsidRPr="002866E8">
              <w:rPr>
                <w:rFonts w:ascii="Footlight MT Light" w:hAnsi="Footlight MT Light"/>
                <w:color w:val="000000"/>
                <w:vertAlign w:val="superscript"/>
              </w:rPr>
              <w:t>th</w:t>
            </w:r>
            <w:r>
              <w:rPr>
                <w:rFonts w:ascii="Footlight MT Light" w:hAnsi="Footlight MT Light"/>
                <w:color w:val="000000"/>
              </w:rPr>
              <w:t xml:space="preserve"> </w:t>
            </w:r>
            <w:proofErr w:type="spellStart"/>
            <w:r>
              <w:rPr>
                <w:rFonts w:ascii="Footlight MT Light" w:hAnsi="Footlight MT Light"/>
                <w:color w:val="000000"/>
              </w:rPr>
              <w:t>Qtr</w:t>
            </w:r>
            <w:proofErr w:type="spellEnd"/>
          </w:p>
        </w:tc>
        <w:tc>
          <w:tcPr>
            <w:tcW w:w="886" w:type="dxa"/>
            <w:hideMark/>
          </w:tcPr>
          <w:p w14:paraId="0834C927" w14:textId="1BF31BF3" w:rsidR="00506EE9" w:rsidRPr="002B293D" w:rsidRDefault="008864F4" w:rsidP="00577A84">
            <w:pPr>
              <w:spacing w:before="43"/>
              <w:jc w:val="both"/>
              <w:rPr>
                <w:rFonts w:ascii="Footlight MT Light" w:hAnsi="Footlight MT Light"/>
                <w:color w:val="000000"/>
              </w:rPr>
            </w:pPr>
            <w:r>
              <w:rPr>
                <w:color w:val="000000"/>
                <w:sz w:val="18"/>
                <w:szCs w:val="18"/>
              </w:rPr>
              <w:t xml:space="preserve">  </w:t>
            </w:r>
            <w:r w:rsidR="00B763D9">
              <w:rPr>
                <w:color w:val="000000"/>
                <w:sz w:val="18"/>
                <w:szCs w:val="18"/>
              </w:rPr>
              <w:t>894</w:t>
            </w:r>
          </w:p>
        </w:tc>
        <w:tc>
          <w:tcPr>
            <w:tcW w:w="1016" w:type="dxa"/>
            <w:hideMark/>
          </w:tcPr>
          <w:p w14:paraId="0834C928" w14:textId="434F04E1" w:rsidR="00506EE9" w:rsidRPr="002B293D" w:rsidRDefault="00B763D9" w:rsidP="00B763D9">
            <w:pPr>
              <w:spacing w:before="43"/>
              <w:rPr>
                <w:rFonts w:ascii="Footlight MT Light" w:hAnsi="Footlight MT Light"/>
                <w:color w:val="000000"/>
              </w:rPr>
            </w:pPr>
            <w:r>
              <w:rPr>
                <w:color w:val="000000"/>
              </w:rPr>
              <w:t>700</w:t>
            </w:r>
            <w:r w:rsidR="00F21675">
              <w:rPr>
                <w:color w:val="000000"/>
              </w:rPr>
              <w:t xml:space="preserve"> </w:t>
            </w:r>
            <w:r>
              <w:rPr>
                <w:color w:val="000000"/>
              </w:rPr>
              <w:t>- 1000</w:t>
            </w:r>
          </w:p>
        </w:tc>
        <w:tc>
          <w:tcPr>
            <w:tcW w:w="968" w:type="dxa"/>
            <w:hideMark/>
          </w:tcPr>
          <w:p w14:paraId="0834C929" w14:textId="77777777" w:rsidR="00506EE9" w:rsidRPr="002B293D" w:rsidRDefault="002866E8" w:rsidP="00577A84">
            <w:pPr>
              <w:spacing w:before="43"/>
              <w:jc w:val="both"/>
              <w:rPr>
                <w:rFonts w:ascii="Footlight MT Light" w:hAnsi="Footlight MT Light"/>
                <w:color w:val="000000"/>
              </w:rPr>
            </w:pPr>
            <w:r>
              <w:rPr>
                <w:color w:val="000000"/>
                <w:sz w:val="18"/>
                <w:szCs w:val="18"/>
              </w:rPr>
              <w:t>1000</w:t>
            </w:r>
          </w:p>
        </w:tc>
        <w:tc>
          <w:tcPr>
            <w:tcW w:w="952" w:type="dxa"/>
            <w:hideMark/>
          </w:tcPr>
          <w:p w14:paraId="0834C92A"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2B" w14:textId="77777777" w:rsidR="00506EE9" w:rsidRDefault="002866E8" w:rsidP="00577A84">
            <w:pPr>
              <w:spacing w:before="43"/>
              <w:jc w:val="both"/>
              <w:rPr>
                <w:color w:val="000000"/>
                <w:sz w:val="18"/>
                <w:szCs w:val="18"/>
              </w:rPr>
            </w:pPr>
            <w:r>
              <w:rPr>
                <w:color w:val="000000"/>
                <w:sz w:val="18"/>
                <w:szCs w:val="18"/>
              </w:rPr>
              <w:t>Runoff/leaching from natural deposits; industrial wastes</w:t>
            </w:r>
          </w:p>
          <w:p w14:paraId="0834C92C" w14:textId="77777777" w:rsidR="008F5889" w:rsidRDefault="008F5889" w:rsidP="00577A84">
            <w:pPr>
              <w:spacing w:before="43"/>
              <w:jc w:val="both"/>
              <w:rPr>
                <w:color w:val="000000"/>
                <w:sz w:val="18"/>
                <w:szCs w:val="18"/>
              </w:rPr>
            </w:pPr>
          </w:p>
          <w:p w14:paraId="0834C92D" w14:textId="77777777" w:rsidR="008F5889" w:rsidRPr="002B293D" w:rsidRDefault="00B147CF" w:rsidP="00577A84">
            <w:pPr>
              <w:spacing w:before="43"/>
              <w:jc w:val="both"/>
              <w:rPr>
                <w:rFonts w:ascii="Footlight MT Light" w:hAnsi="Footlight MT Light"/>
                <w:color w:val="000000"/>
              </w:rPr>
            </w:pPr>
            <w:r>
              <w:rPr>
                <w:rFonts w:ascii="Footlight MT Light" w:hAnsi="Footlight MT Light"/>
                <w:color w:val="000000"/>
              </w:rPr>
              <w:t xml:space="preserve"> </w:t>
            </w:r>
          </w:p>
        </w:tc>
      </w:tr>
      <w:tr w:rsidR="00506EE9" w:rsidRPr="002B293D" w14:paraId="0834C945" w14:textId="77777777" w:rsidTr="0025659C">
        <w:trPr>
          <w:trHeight w:val="375"/>
        </w:trPr>
        <w:tc>
          <w:tcPr>
            <w:tcW w:w="2160" w:type="dxa"/>
            <w:hideMark/>
          </w:tcPr>
          <w:p w14:paraId="0834C92F" w14:textId="77777777" w:rsidR="00506EE9" w:rsidRDefault="002866E8" w:rsidP="00577A84">
            <w:pPr>
              <w:spacing w:before="43"/>
              <w:ind w:left="187"/>
              <w:jc w:val="both"/>
              <w:rPr>
                <w:rFonts w:ascii="Footlight MT Light" w:hAnsi="Footlight MT Light"/>
                <w:color w:val="000000"/>
              </w:rPr>
            </w:pPr>
            <w:proofErr w:type="spellStart"/>
            <w:r>
              <w:rPr>
                <w:rFonts w:ascii="Footlight MT Light" w:hAnsi="Footlight MT Light"/>
                <w:color w:val="000000"/>
              </w:rPr>
              <w:t>Ec’s</w:t>
            </w:r>
            <w:proofErr w:type="spellEnd"/>
            <w:r>
              <w:rPr>
                <w:rFonts w:ascii="Footlight MT Light" w:hAnsi="Footlight MT Light"/>
                <w:color w:val="000000"/>
              </w:rPr>
              <w:t xml:space="preserve">  </w:t>
            </w:r>
            <w:proofErr w:type="spellStart"/>
            <w:r>
              <w:rPr>
                <w:rFonts w:ascii="Footlight MT Light" w:hAnsi="Footlight MT Light"/>
                <w:color w:val="000000"/>
              </w:rPr>
              <w:t>Ec’s</w:t>
            </w:r>
            <w:proofErr w:type="spellEnd"/>
          </w:p>
          <w:p w14:paraId="0834C930" w14:textId="77777777" w:rsidR="002866E8" w:rsidRDefault="002866E8" w:rsidP="00577A84">
            <w:pPr>
              <w:spacing w:before="43"/>
              <w:ind w:left="187"/>
              <w:jc w:val="both"/>
              <w:rPr>
                <w:rFonts w:ascii="Footlight MT Light" w:hAnsi="Footlight MT Light"/>
                <w:color w:val="000000"/>
              </w:rPr>
            </w:pPr>
            <w:r>
              <w:rPr>
                <w:rFonts w:ascii="Footlight MT Light" w:hAnsi="Footlight MT Light"/>
                <w:color w:val="000000"/>
              </w:rPr>
              <w:t>Specific us/cm</w:t>
            </w:r>
          </w:p>
          <w:p w14:paraId="0834C931" w14:textId="77777777" w:rsidR="002866E8" w:rsidRDefault="002866E8" w:rsidP="00577A84">
            <w:pPr>
              <w:spacing w:before="43"/>
              <w:ind w:left="187"/>
              <w:jc w:val="both"/>
              <w:rPr>
                <w:rFonts w:ascii="Footlight MT Light" w:hAnsi="Footlight MT Light"/>
                <w:color w:val="000000"/>
              </w:rPr>
            </w:pPr>
            <w:r>
              <w:rPr>
                <w:rFonts w:ascii="Footlight MT Light" w:hAnsi="Footlight MT Light"/>
                <w:color w:val="000000"/>
              </w:rPr>
              <w:t>Conductance</w:t>
            </w:r>
          </w:p>
          <w:p w14:paraId="0834C932" w14:textId="77777777" w:rsidR="00B147CF" w:rsidRDefault="00B147CF" w:rsidP="00577A84">
            <w:pPr>
              <w:spacing w:before="43"/>
              <w:ind w:left="187"/>
              <w:jc w:val="both"/>
              <w:rPr>
                <w:rFonts w:ascii="Footlight MT Light" w:hAnsi="Footlight MT Light"/>
                <w:color w:val="000000"/>
              </w:rPr>
            </w:pPr>
          </w:p>
          <w:p w14:paraId="0834C933" w14:textId="77777777" w:rsidR="00B147CF" w:rsidRPr="002B293D" w:rsidRDefault="00B147CF" w:rsidP="00577A84">
            <w:pPr>
              <w:spacing w:before="43"/>
              <w:ind w:left="187"/>
              <w:jc w:val="both"/>
              <w:rPr>
                <w:rFonts w:ascii="Footlight MT Light" w:hAnsi="Footlight MT Light"/>
                <w:color w:val="000000"/>
              </w:rPr>
            </w:pPr>
            <w:r>
              <w:rPr>
                <w:rFonts w:ascii="Footlight MT Light" w:hAnsi="Footlight MT Light"/>
                <w:color w:val="000000"/>
              </w:rPr>
              <w:t>Selenium</w:t>
            </w:r>
          </w:p>
        </w:tc>
        <w:tc>
          <w:tcPr>
            <w:tcW w:w="1222" w:type="dxa"/>
            <w:hideMark/>
          </w:tcPr>
          <w:p w14:paraId="0834C934" w14:textId="77777777" w:rsidR="00506EE9" w:rsidRDefault="00506EE9" w:rsidP="00577A84">
            <w:pPr>
              <w:spacing w:before="43"/>
              <w:jc w:val="both"/>
              <w:rPr>
                <w:rFonts w:ascii="Footlight MT Light" w:hAnsi="Footlight MT Light"/>
                <w:color w:val="000000"/>
              </w:rPr>
            </w:pPr>
          </w:p>
          <w:p w14:paraId="0834C935" w14:textId="77777777" w:rsidR="002866E8" w:rsidRDefault="002866E8" w:rsidP="00577A84">
            <w:pPr>
              <w:spacing w:before="43"/>
              <w:jc w:val="both"/>
              <w:rPr>
                <w:rFonts w:ascii="Footlight MT Light" w:hAnsi="Footlight MT Light"/>
                <w:color w:val="000000"/>
              </w:rPr>
            </w:pPr>
            <w:r>
              <w:rPr>
                <w:rFonts w:ascii="Footlight MT Light" w:hAnsi="Footlight MT Light"/>
                <w:color w:val="000000"/>
              </w:rPr>
              <w:t>4thQtrs</w:t>
            </w:r>
          </w:p>
          <w:p w14:paraId="0834C936" w14:textId="77777777" w:rsidR="00B147CF" w:rsidRDefault="00B147CF" w:rsidP="00577A84">
            <w:pPr>
              <w:spacing w:before="43"/>
              <w:jc w:val="both"/>
              <w:rPr>
                <w:rFonts w:ascii="Footlight MT Light" w:hAnsi="Footlight MT Light"/>
                <w:color w:val="000000"/>
              </w:rPr>
            </w:pPr>
          </w:p>
          <w:p w14:paraId="0834C937" w14:textId="77777777" w:rsidR="00B147CF" w:rsidRDefault="00B147CF" w:rsidP="00577A84">
            <w:pPr>
              <w:spacing w:before="43"/>
              <w:jc w:val="both"/>
              <w:rPr>
                <w:rFonts w:ascii="Footlight MT Light" w:hAnsi="Footlight MT Light"/>
                <w:color w:val="000000"/>
              </w:rPr>
            </w:pPr>
          </w:p>
          <w:p w14:paraId="0834C938" w14:textId="77777777" w:rsidR="00B147CF" w:rsidRPr="002B293D" w:rsidRDefault="00B147CF" w:rsidP="00577A84">
            <w:pPr>
              <w:spacing w:before="43"/>
              <w:jc w:val="both"/>
              <w:rPr>
                <w:rFonts w:ascii="Footlight MT Light" w:hAnsi="Footlight MT Light"/>
                <w:color w:val="000000"/>
              </w:rPr>
            </w:pPr>
            <w:r>
              <w:rPr>
                <w:rFonts w:ascii="Footlight MT Light" w:hAnsi="Footlight MT Light"/>
                <w:color w:val="000000"/>
              </w:rPr>
              <w:t xml:space="preserve">   9/27/22</w:t>
            </w:r>
          </w:p>
        </w:tc>
        <w:tc>
          <w:tcPr>
            <w:tcW w:w="886" w:type="dxa"/>
            <w:hideMark/>
          </w:tcPr>
          <w:p w14:paraId="0834C939" w14:textId="0C6FC45D" w:rsidR="00506EE9" w:rsidRDefault="00F21675" w:rsidP="00577A84">
            <w:pPr>
              <w:spacing w:before="43"/>
              <w:jc w:val="both"/>
              <w:rPr>
                <w:color w:val="000000"/>
                <w:sz w:val="18"/>
                <w:szCs w:val="18"/>
              </w:rPr>
            </w:pPr>
            <w:r>
              <w:rPr>
                <w:color w:val="000000"/>
                <w:sz w:val="18"/>
                <w:szCs w:val="18"/>
              </w:rPr>
              <w:t>1500</w:t>
            </w:r>
          </w:p>
          <w:p w14:paraId="0834C93A" w14:textId="77777777" w:rsidR="00B147CF" w:rsidRDefault="00B147CF" w:rsidP="00577A84">
            <w:pPr>
              <w:spacing w:before="43"/>
              <w:jc w:val="both"/>
              <w:rPr>
                <w:color w:val="000000"/>
                <w:sz w:val="18"/>
                <w:szCs w:val="18"/>
              </w:rPr>
            </w:pPr>
          </w:p>
          <w:p w14:paraId="0834C93B" w14:textId="77777777" w:rsidR="00B147CF" w:rsidRDefault="00B147CF" w:rsidP="00577A84">
            <w:pPr>
              <w:spacing w:before="43"/>
              <w:jc w:val="both"/>
              <w:rPr>
                <w:color w:val="000000"/>
                <w:sz w:val="18"/>
                <w:szCs w:val="18"/>
              </w:rPr>
            </w:pPr>
          </w:p>
          <w:p w14:paraId="0834C93C" w14:textId="77777777" w:rsidR="00B147CF" w:rsidRDefault="00B147CF" w:rsidP="00577A84">
            <w:pPr>
              <w:spacing w:before="43"/>
              <w:jc w:val="both"/>
              <w:rPr>
                <w:color w:val="000000"/>
                <w:sz w:val="18"/>
                <w:szCs w:val="18"/>
              </w:rPr>
            </w:pPr>
          </w:p>
          <w:p w14:paraId="0834C93D" w14:textId="77777777" w:rsidR="00B147CF" w:rsidRPr="002B293D" w:rsidRDefault="00B147CF" w:rsidP="00577A84">
            <w:pPr>
              <w:spacing w:before="43"/>
              <w:jc w:val="both"/>
              <w:rPr>
                <w:rFonts w:ascii="Footlight MT Light" w:hAnsi="Footlight MT Light"/>
                <w:color w:val="000000"/>
              </w:rPr>
            </w:pPr>
            <w:r>
              <w:rPr>
                <w:color w:val="000000"/>
                <w:sz w:val="18"/>
                <w:szCs w:val="18"/>
              </w:rPr>
              <w:t xml:space="preserve">     7.1</w:t>
            </w:r>
          </w:p>
        </w:tc>
        <w:tc>
          <w:tcPr>
            <w:tcW w:w="1016" w:type="dxa"/>
            <w:hideMark/>
          </w:tcPr>
          <w:p w14:paraId="0834C93E" w14:textId="09C73A61" w:rsidR="00506EE9" w:rsidRPr="002B293D" w:rsidRDefault="00F21675" w:rsidP="00F21675">
            <w:pPr>
              <w:spacing w:before="43"/>
              <w:jc w:val="center"/>
              <w:rPr>
                <w:rFonts w:ascii="Footlight MT Light" w:hAnsi="Footlight MT Light"/>
                <w:color w:val="000000"/>
              </w:rPr>
            </w:pPr>
            <w:r>
              <w:rPr>
                <w:color w:val="000000"/>
                <w:sz w:val="18"/>
                <w:szCs w:val="18"/>
              </w:rPr>
              <w:t>10</w:t>
            </w:r>
            <w:r w:rsidR="002866E8">
              <w:rPr>
                <w:color w:val="000000"/>
                <w:sz w:val="18"/>
                <w:szCs w:val="18"/>
              </w:rPr>
              <w:t>00</w:t>
            </w:r>
            <w:r w:rsidR="008864F4">
              <w:rPr>
                <w:color w:val="000000"/>
                <w:sz w:val="18"/>
                <w:szCs w:val="18"/>
              </w:rPr>
              <w:t xml:space="preserve"> -</w:t>
            </w:r>
            <w:r>
              <w:rPr>
                <w:color w:val="000000"/>
                <w:sz w:val="18"/>
                <w:szCs w:val="18"/>
              </w:rPr>
              <w:t xml:space="preserve">       17</w:t>
            </w:r>
            <w:r w:rsidR="008864F4">
              <w:rPr>
                <w:color w:val="000000"/>
                <w:sz w:val="18"/>
                <w:szCs w:val="18"/>
              </w:rPr>
              <w:t>00</w:t>
            </w:r>
          </w:p>
        </w:tc>
        <w:tc>
          <w:tcPr>
            <w:tcW w:w="968" w:type="dxa"/>
            <w:hideMark/>
          </w:tcPr>
          <w:p w14:paraId="0834C93F" w14:textId="77777777" w:rsidR="00506EE9" w:rsidRPr="002B293D" w:rsidRDefault="002866E8" w:rsidP="00577A84">
            <w:pPr>
              <w:spacing w:before="43"/>
              <w:jc w:val="both"/>
              <w:rPr>
                <w:rFonts w:ascii="Footlight MT Light" w:hAnsi="Footlight MT Light"/>
                <w:color w:val="000000"/>
              </w:rPr>
            </w:pPr>
            <w:r>
              <w:rPr>
                <w:color w:val="000000"/>
                <w:sz w:val="18"/>
                <w:szCs w:val="18"/>
              </w:rPr>
              <w:t>2500</w:t>
            </w:r>
          </w:p>
        </w:tc>
        <w:tc>
          <w:tcPr>
            <w:tcW w:w="952" w:type="dxa"/>
            <w:hideMark/>
          </w:tcPr>
          <w:p w14:paraId="0834C940" w14:textId="77777777" w:rsidR="00506EE9" w:rsidRPr="002B293D" w:rsidRDefault="00506EE9" w:rsidP="00577A84">
            <w:pPr>
              <w:spacing w:before="43"/>
              <w:jc w:val="both"/>
              <w:rPr>
                <w:rFonts w:ascii="Footlight MT Light" w:hAnsi="Footlight MT Light"/>
                <w:color w:val="000000"/>
              </w:rPr>
            </w:pPr>
          </w:p>
        </w:tc>
        <w:tc>
          <w:tcPr>
            <w:tcW w:w="3884" w:type="dxa"/>
            <w:hideMark/>
          </w:tcPr>
          <w:p w14:paraId="0834C941" w14:textId="77777777" w:rsidR="00506EE9" w:rsidRDefault="002866E8" w:rsidP="00577A84">
            <w:pPr>
              <w:spacing w:before="43"/>
              <w:jc w:val="both"/>
              <w:rPr>
                <w:color w:val="000000"/>
                <w:sz w:val="18"/>
                <w:szCs w:val="18"/>
              </w:rPr>
            </w:pPr>
            <w:r>
              <w:rPr>
                <w:color w:val="000000"/>
                <w:sz w:val="18"/>
                <w:szCs w:val="18"/>
              </w:rPr>
              <w:t>Substances that form from ions when in water, sea water</w:t>
            </w:r>
          </w:p>
          <w:p w14:paraId="0834C942" w14:textId="77777777" w:rsidR="00B147CF" w:rsidRDefault="00B147CF" w:rsidP="00577A84">
            <w:pPr>
              <w:spacing w:before="43"/>
              <w:jc w:val="both"/>
              <w:rPr>
                <w:color w:val="000000"/>
                <w:sz w:val="18"/>
                <w:szCs w:val="18"/>
              </w:rPr>
            </w:pPr>
          </w:p>
          <w:p w14:paraId="0834C943" w14:textId="77777777" w:rsidR="00B147CF" w:rsidRDefault="00B147CF" w:rsidP="00577A84">
            <w:pPr>
              <w:spacing w:before="43"/>
              <w:jc w:val="both"/>
              <w:rPr>
                <w:color w:val="000000"/>
                <w:sz w:val="18"/>
                <w:szCs w:val="18"/>
              </w:rPr>
            </w:pPr>
          </w:p>
          <w:p w14:paraId="0834C944" w14:textId="77777777" w:rsidR="00B147CF" w:rsidRPr="00851407" w:rsidRDefault="00B147CF" w:rsidP="00577A84">
            <w:pPr>
              <w:spacing w:before="43"/>
              <w:jc w:val="both"/>
              <w:rPr>
                <w:color w:val="000000"/>
                <w:sz w:val="18"/>
                <w:szCs w:val="18"/>
              </w:rPr>
            </w:pPr>
            <w:r>
              <w:rPr>
                <w:color w:val="000000"/>
                <w:sz w:val="18"/>
                <w:szCs w:val="18"/>
              </w:rPr>
              <w:t xml:space="preserve">Selenium is an essential </w:t>
            </w:r>
            <w:proofErr w:type="spellStart"/>
            <w:r>
              <w:rPr>
                <w:color w:val="000000"/>
                <w:sz w:val="18"/>
                <w:szCs w:val="18"/>
              </w:rPr>
              <w:t>utrient</w:t>
            </w:r>
            <w:proofErr w:type="spellEnd"/>
            <w:r>
              <w:rPr>
                <w:color w:val="000000"/>
                <w:sz w:val="18"/>
                <w:szCs w:val="18"/>
              </w:rPr>
              <w:t>. However, Some people who drink water containing selenium in excess of the MCL over many years may experience hair or fingernail losses, numbness in fingers or toes, or circulation system problems.</w:t>
            </w:r>
          </w:p>
        </w:tc>
      </w:tr>
    </w:tbl>
    <w:p w14:paraId="0834C946" w14:textId="77777777" w:rsidR="00A40123" w:rsidRDefault="00A40123" w:rsidP="00A40123">
      <w:pPr>
        <w:ind w:left="-90"/>
        <w:rPr>
          <w:i/>
          <w:sz w:val="18"/>
        </w:rPr>
      </w:pPr>
    </w:p>
    <w:tbl>
      <w:tblPr>
        <w:tblW w:w="11070" w:type="dxa"/>
        <w:tblInd w:w="-72" w:type="dxa"/>
        <w:tblLayout w:type="fixed"/>
        <w:tblLook w:val="0000" w:firstRow="0" w:lastRow="0" w:firstColumn="0" w:lastColumn="0" w:noHBand="0" w:noVBand="0"/>
      </w:tblPr>
      <w:tblGrid>
        <w:gridCol w:w="2628"/>
        <w:gridCol w:w="1260"/>
        <w:gridCol w:w="1260"/>
        <w:gridCol w:w="1620"/>
        <w:gridCol w:w="4302"/>
      </w:tblGrid>
      <w:tr w:rsidR="00225268" w14:paraId="0834C94D" w14:textId="77777777" w:rsidTr="00B95789">
        <w:trPr>
          <w:cantSplit/>
          <w:trHeight w:val="44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0834C947" w14:textId="77777777" w:rsidR="00225268" w:rsidRDefault="00225268" w:rsidP="00577A84">
            <w:pPr>
              <w:pStyle w:val="Heading8"/>
              <w:snapToGrid w:val="0"/>
              <w:spacing w:line="240" w:lineRule="auto"/>
            </w:pPr>
            <w:r>
              <w:rPr>
                <w:rFonts w:ascii="Times New Roman" w:hAnsi="Times New Roman" w:cs="Times New Roman"/>
              </w:rPr>
              <w:lastRenderedPageBreak/>
              <w:t>Chemical or Constituent</w:t>
            </w:r>
          </w:p>
          <w:p w14:paraId="0834C948" w14:textId="77777777" w:rsidR="00225268" w:rsidRDefault="00225268" w:rsidP="00577A84">
            <w:pPr>
              <w:rPr>
                <w:b/>
                <w:bCs/>
                <w:sz w:val="18"/>
              </w:rPr>
            </w:pPr>
            <w:r>
              <w:rPr>
                <w:sz w:val="18"/>
              </w:rPr>
              <w:t>(and reporting units)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4C949" w14:textId="77777777" w:rsidR="00225268" w:rsidRDefault="00225268" w:rsidP="00577A84">
            <w:pPr>
              <w:snapToGrid w:val="0"/>
              <w:jc w:val="center"/>
              <w:rPr>
                <w:b/>
                <w:bCs/>
                <w:sz w:val="18"/>
              </w:rPr>
            </w:pPr>
            <w:r>
              <w:rPr>
                <w:b/>
                <w:bCs/>
                <w:sz w:val="18"/>
              </w:rPr>
              <w:t>Sample Date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4C94A" w14:textId="77777777" w:rsidR="00225268" w:rsidRDefault="00225268" w:rsidP="00577A84">
            <w:pPr>
              <w:snapToGrid w:val="0"/>
              <w:jc w:val="center"/>
              <w:rPr>
                <w:b/>
                <w:bCs/>
                <w:sz w:val="18"/>
              </w:rPr>
            </w:pPr>
            <w:r>
              <w:rPr>
                <w:b/>
                <w:bCs/>
                <w:sz w:val="18"/>
              </w:rPr>
              <w:t>Level Detected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34C94B" w14:textId="77777777" w:rsidR="00225268" w:rsidRDefault="00225268" w:rsidP="00577A84">
            <w:pPr>
              <w:snapToGrid w:val="0"/>
              <w:jc w:val="center"/>
              <w:rPr>
                <w:b/>
                <w:bCs/>
                <w:sz w:val="18"/>
              </w:rPr>
            </w:pPr>
            <w:r>
              <w:rPr>
                <w:b/>
                <w:bCs/>
                <w:sz w:val="18"/>
              </w:rPr>
              <w:t xml:space="preserve">Notification </w:t>
            </w:r>
            <w:r>
              <w:rPr>
                <w:b/>
                <w:bCs/>
                <w:sz w:val="18"/>
              </w:rPr>
              <w:br/>
              <w:t>Level</w:t>
            </w: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0834C94C" w14:textId="77777777" w:rsidR="00225268" w:rsidRDefault="00225268" w:rsidP="00577A84">
            <w:pPr>
              <w:snapToGrid w:val="0"/>
              <w:jc w:val="center"/>
            </w:pPr>
            <w:r>
              <w:rPr>
                <w:b/>
                <w:bCs/>
                <w:sz w:val="18"/>
              </w:rPr>
              <w:t>Health Effects Language</w:t>
            </w:r>
          </w:p>
        </w:tc>
      </w:tr>
      <w:tr w:rsidR="00225268" w14:paraId="0834C959" w14:textId="77777777" w:rsidTr="00B95789">
        <w:trPr>
          <w:cantSplit/>
          <w:trHeight w:val="287"/>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0834C94E" w14:textId="77777777" w:rsidR="00225268" w:rsidRDefault="00225268" w:rsidP="00577A84">
            <w:pPr>
              <w:snapToGrid w:val="0"/>
              <w:rPr>
                <w:b/>
                <w:bCs/>
                <w:sz w:val="18"/>
              </w:rPr>
            </w:pPr>
            <w:r>
              <w:rPr>
                <w:b/>
                <w:bCs/>
                <w:sz w:val="18"/>
              </w:rPr>
              <w:t>Unregulated Contaminants</w:t>
            </w:r>
          </w:p>
          <w:p w14:paraId="0834C94F" w14:textId="77777777" w:rsidR="00225268" w:rsidRPr="006D0ADF" w:rsidRDefault="00225268" w:rsidP="00577A84">
            <w:pPr>
              <w:snapToGrid w:val="0"/>
              <w:rPr>
                <w:bCs/>
                <w:sz w:val="18"/>
              </w:rPr>
            </w:pPr>
            <w:proofErr w:type="spellStart"/>
            <w:r>
              <w:rPr>
                <w:bCs/>
                <w:sz w:val="18"/>
              </w:rPr>
              <w:t>Hexavalient</w:t>
            </w:r>
            <w:proofErr w:type="spellEnd"/>
            <w:r>
              <w:rPr>
                <w:bCs/>
                <w:sz w:val="18"/>
              </w:rPr>
              <w:t xml:space="preserve"> (Chromium 6) Chromium    PPB</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4C950" w14:textId="77777777" w:rsidR="00225268" w:rsidRDefault="008864F4" w:rsidP="00577A84">
            <w:pPr>
              <w:snapToGrid w:val="0"/>
              <w:rPr>
                <w:b/>
                <w:bCs/>
                <w:sz w:val="18"/>
              </w:rPr>
            </w:pPr>
            <w:r>
              <w:rPr>
                <w:b/>
                <w:bCs/>
                <w:sz w:val="18"/>
              </w:rPr>
              <w:t xml:space="preserve">  3/29/22</w:t>
            </w:r>
          </w:p>
          <w:p w14:paraId="0834C951" w14:textId="77777777" w:rsidR="00225268" w:rsidRDefault="00225268" w:rsidP="00577A84">
            <w:pPr>
              <w:snapToGrid w:val="0"/>
              <w:rPr>
                <w:b/>
                <w:bCs/>
                <w:sz w:val="18"/>
              </w:rPr>
            </w:pPr>
          </w:p>
          <w:p w14:paraId="0834C952" w14:textId="77777777" w:rsidR="00225268" w:rsidRDefault="008864F4" w:rsidP="00577A84">
            <w:pPr>
              <w:snapToGrid w:val="0"/>
              <w:rPr>
                <w:b/>
                <w:bCs/>
                <w:sz w:val="18"/>
              </w:rPr>
            </w:pPr>
            <w:r>
              <w:rPr>
                <w:b/>
                <w:bCs/>
                <w:sz w:val="18"/>
              </w:rPr>
              <w:t xml:space="preserve">  9/27/22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34C953" w14:textId="77777777" w:rsidR="00225268" w:rsidRDefault="00225268" w:rsidP="00577A84">
            <w:pPr>
              <w:snapToGrid w:val="0"/>
              <w:rPr>
                <w:sz w:val="18"/>
              </w:rPr>
            </w:pPr>
          </w:p>
          <w:p w14:paraId="0834C954" w14:textId="0117CEC9" w:rsidR="00225268" w:rsidRDefault="008864F4" w:rsidP="00577A84">
            <w:pPr>
              <w:snapToGrid w:val="0"/>
              <w:rPr>
                <w:sz w:val="18"/>
              </w:rPr>
            </w:pPr>
            <w:r>
              <w:rPr>
                <w:sz w:val="18"/>
              </w:rPr>
              <w:t xml:space="preserve">      </w:t>
            </w:r>
            <w:r w:rsidR="00F21675">
              <w:rPr>
                <w:sz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34C955" w14:textId="77777777" w:rsidR="00225268" w:rsidRDefault="00225268" w:rsidP="00577A84">
            <w:pPr>
              <w:snapToGrid w:val="0"/>
              <w:rPr>
                <w:sz w:val="18"/>
              </w:rPr>
            </w:pPr>
          </w:p>
          <w:p w14:paraId="0834C956" w14:textId="544C0B77" w:rsidR="00225268" w:rsidRDefault="008864F4" w:rsidP="00577A84">
            <w:pPr>
              <w:snapToGrid w:val="0"/>
              <w:rPr>
                <w:sz w:val="18"/>
              </w:rPr>
            </w:pPr>
            <w:r>
              <w:rPr>
                <w:sz w:val="18"/>
              </w:rPr>
              <w:t xml:space="preserve">     </w:t>
            </w:r>
            <w:r w:rsidR="00F21675">
              <w:rPr>
                <w:sz w:val="18"/>
              </w:rPr>
              <w:t>ND - 12</w:t>
            </w: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0834C957" w14:textId="77777777" w:rsidR="00225268" w:rsidRDefault="00225268" w:rsidP="00577A84">
            <w:pPr>
              <w:snapToGrid w:val="0"/>
              <w:rPr>
                <w:sz w:val="18"/>
              </w:rPr>
            </w:pPr>
          </w:p>
          <w:p w14:paraId="0834C958" w14:textId="77777777" w:rsidR="00225268" w:rsidRDefault="00225268" w:rsidP="00577A84">
            <w:pPr>
              <w:snapToGrid w:val="0"/>
              <w:rPr>
                <w:sz w:val="18"/>
              </w:rPr>
            </w:pPr>
            <w:r>
              <w:rPr>
                <w:sz w:val="18"/>
              </w:rPr>
              <w:t>By*product of drinking water disinfection</w:t>
            </w:r>
          </w:p>
        </w:tc>
      </w:tr>
      <w:tr w:rsidR="00225268" w14:paraId="0834C95F" w14:textId="77777777" w:rsidTr="00B95789">
        <w:trPr>
          <w:cantSplit/>
          <w:trHeight w:val="287"/>
        </w:trPr>
        <w:tc>
          <w:tcPr>
            <w:tcW w:w="2628" w:type="dxa"/>
            <w:tcBorders>
              <w:top w:val="single" w:sz="4" w:space="0" w:color="auto"/>
              <w:left w:val="single" w:sz="4" w:space="0" w:color="000000"/>
              <w:bottom w:val="single" w:sz="4" w:space="0" w:color="000000"/>
            </w:tcBorders>
            <w:shd w:val="clear" w:color="auto" w:fill="auto"/>
          </w:tcPr>
          <w:p w14:paraId="0834C95A" w14:textId="77777777" w:rsidR="00225268" w:rsidRDefault="00225268" w:rsidP="00577A84">
            <w:pPr>
              <w:snapToGrid w:val="0"/>
              <w:rPr>
                <w:sz w:val="18"/>
              </w:rPr>
            </w:pPr>
            <w:proofErr w:type="spellStart"/>
            <w:r>
              <w:rPr>
                <w:sz w:val="18"/>
              </w:rPr>
              <w:t>Haloacetic</w:t>
            </w:r>
            <w:proofErr w:type="spellEnd"/>
            <w:r>
              <w:rPr>
                <w:sz w:val="18"/>
              </w:rPr>
              <w:t xml:space="preserve"> acids ppb</w:t>
            </w:r>
          </w:p>
        </w:tc>
        <w:tc>
          <w:tcPr>
            <w:tcW w:w="1260" w:type="dxa"/>
            <w:tcBorders>
              <w:top w:val="single" w:sz="4" w:space="0" w:color="auto"/>
              <w:left w:val="single" w:sz="4" w:space="0" w:color="000000"/>
              <w:bottom w:val="single" w:sz="4" w:space="0" w:color="000000"/>
            </w:tcBorders>
            <w:shd w:val="clear" w:color="auto" w:fill="auto"/>
          </w:tcPr>
          <w:p w14:paraId="0834C95B" w14:textId="77777777" w:rsidR="00225268" w:rsidRDefault="00225268" w:rsidP="00577A84">
            <w:pPr>
              <w:snapToGrid w:val="0"/>
              <w:rPr>
                <w:sz w:val="18"/>
              </w:rPr>
            </w:pPr>
          </w:p>
        </w:tc>
        <w:tc>
          <w:tcPr>
            <w:tcW w:w="1260" w:type="dxa"/>
            <w:tcBorders>
              <w:top w:val="single" w:sz="4" w:space="0" w:color="auto"/>
              <w:left w:val="single" w:sz="4" w:space="0" w:color="000000"/>
              <w:bottom w:val="single" w:sz="4" w:space="0" w:color="000000"/>
            </w:tcBorders>
            <w:shd w:val="clear" w:color="auto" w:fill="auto"/>
          </w:tcPr>
          <w:p w14:paraId="0834C95C" w14:textId="77777777" w:rsidR="00225268" w:rsidRDefault="00225268" w:rsidP="00577A84">
            <w:pPr>
              <w:snapToGrid w:val="0"/>
              <w:rPr>
                <w:sz w:val="18"/>
              </w:rPr>
            </w:pPr>
          </w:p>
        </w:tc>
        <w:tc>
          <w:tcPr>
            <w:tcW w:w="1620" w:type="dxa"/>
            <w:tcBorders>
              <w:top w:val="single" w:sz="4" w:space="0" w:color="auto"/>
              <w:left w:val="single" w:sz="4" w:space="0" w:color="000000"/>
              <w:bottom w:val="single" w:sz="4" w:space="0" w:color="000000"/>
            </w:tcBorders>
            <w:shd w:val="clear" w:color="auto" w:fill="auto"/>
          </w:tcPr>
          <w:p w14:paraId="0834C95D" w14:textId="77777777" w:rsidR="00225268" w:rsidRDefault="00225268" w:rsidP="00577A84">
            <w:pPr>
              <w:snapToGrid w:val="0"/>
              <w:rPr>
                <w:sz w:val="18"/>
              </w:rPr>
            </w:pPr>
          </w:p>
        </w:tc>
        <w:tc>
          <w:tcPr>
            <w:tcW w:w="4302" w:type="dxa"/>
            <w:tcBorders>
              <w:top w:val="single" w:sz="4" w:space="0" w:color="auto"/>
              <w:left w:val="single" w:sz="4" w:space="0" w:color="000000"/>
              <w:bottom w:val="single" w:sz="4" w:space="0" w:color="000000"/>
              <w:right w:val="single" w:sz="4" w:space="0" w:color="000000"/>
            </w:tcBorders>
            <w:shd w:val="clear" w:color="auto" w:fill="auto"/>
          </w:tcPr>
          <w:p w14:paraId="0834C95E" w14:textId="77777777" w:rsidR="00225268" w:rsidRDefault="00225268" w:rsidP="00577A84">
            <w:pPr>
              <w:snapToGrid w:val="0"/>
              <w:rPr>
                <w:sz w:val="18"/>
              </w:rPr>
            </w:pPr>
            <w:r>
              <w:rPr>
                <w:sz w:val="18"/>
              </w:rPr>
              <w:t>By product of drinking water disinfection</w:t>
            </w:r>
          </w:p>
        </w:tc>
      </w:tr>
    </w:tbl>
    <w:p w14:paraId="0834C960" w14:textId="77777777" w:rsidR="00225268" w:rsidRDefault="00225268" w:rsidP="00A40123">
      <w:pPr>
        <w:ind w:left="-90"/>
        <w:rPr>
          <w:i/>
          <w:sz w:val="18"/>
        </w:rPr>
      </w:pPr>
    </w:p>
    <w:p w14:paraId="0834C961" w14:textId="77777777" w:rsidR="001879CF" w:rsidRDefault="001879CF" w:rsidP="00A40123">
      <w:pPr>
        <w:ind w:left="-90"/>
        <w:rPr>
          <w:b/>
          <w:sz w:val="26"/>
        </w:rPr>
      </w:pPr>
    </w:p>
    <w:tbl>
      <w:tblPr>
        <w:tblW w:w="10980" w:type="dxa"/>
        <w:tblInd w:w="-72" w:type="dxa"/>
        <w:tblLayout w:type="fixed"/>
        <w:tblLook w:val="0000" w:firstRow="0" w:lastRow="0" w:firstColumn="0" w:lastColumn="0" w:noHBand="0" w:noVBand="0"/>
      </w:tblPr>
      <w:tblGrid>
        <w:gridCol w:w="2628"/>
        <w:gridCol w:w="1260"/>
        <w:gridCol w:w="1260"/>
        <w:gridCol w:w="1620"/>
        <w:gridCol w:w="4212"/>
      </w:tblGrid>
      <w:tr w:rsidR="001879CF" w14:paraId="0834C964" w14:textId="77777777" w:rsidTr="00225268">
        <w:trPr>
          <w:cantSplit/>
          <w:trHeight w:val="440"/>
        </w:trPr>
        <w:tc>
          <w:tcPr>
            <w:tcW w:w="10980" w:type="dxa"/>
            <w:gridSpan w:val="5"/>
            <w:tcBorders>
              <w:top w:val="single" w:sz="18" w:space="0" w:color="000000"/>
              <w:left w:val="single" w:sz="6" w:space="0" w:color="000000"/>
              <w:bottom w:val="single" w:sz="18" w:space="0" w:color="000000"/>
              <w:right w:val="single" w:sz="6" w:space="0" w:color="000000"/>
            </w:tcBorders>
            <w:shd w:val="clear" w:color="auto" w:fill="auto"/>
          </w:tcPr>
          <w:p w14:paraId="0834C962" w14:textId="77777777" w:rsidR="001879CF" w:rsidRDefault="001879CF" w:rsidP="00577A84">
            <w:pPr>
              <w:pStyle w:val="Heading7"/>
              <w:spacing w:before="80" w:after="80" w:line="240" w:lineRule="auto"/>
              <w:rPr>
                <w:rFonts w:ascii="Times New Roman" w:hAnsi="Times New Roman" w:cs="Times New Roman"/>
                <w:sz w:val="20"/>
              </w:rPr>
            </w:pPr>
          </w:p>
          <w:p w14:paraId="0834C963" w14:textId="77777777" w:rsidR="001879CF" w:rsidRDefault="00506EE9" w:rsidP="00577A84">
            <w:pPr>
              <w:pStyle w:val="Heading7"/>
              <w:spacing w:before="80" w:after="80" w:line="240" w:lineRule="auto"/>
            </w:pPr>
            <w:r>
              <w:rPr>
                <w:rFonts w:ascii="Times New Roman" w:hAnsi="Times New Roman" w:cs="Times New Roman"/>
                <w:sz w:val="20"/>
              </w:rPr>
              <w:t>TABLE 6 – WATER DISTRIBUTION SYSTEM</w:t>
            </w:r>
          </w:p>
        </w:tc>
      </w:tr>
      <w:tr w:rsidR="001879CF" w14:paraId="0834C96B" w14:textId="77777777" w:rsidTr="00225268">
        <w:trPr>
          <w:cantSplit/>
          <w:trHeight w:val="440"/>
        </w:trPr>
        <w:tc>
          <w:tcPr>
            <w:tcW w:w="2628" w:type="dxa"/>
            <w:tcBorders>
              <w:top w:val="single" w:sz="18" w:space="0" w:color="000000"/>
              <w:left w:val="single" w:sz="6" w:space="0" w:color="000000"/>
              <w:bottom w:val="double" w:sz="4" w:space="0" w:color="000000"/>
            </w:tcBorders>
            <w:shd w:val="clear" w:color="auto" w:fill="auto"/>
          </w:tcPr>
          <w:p w14:paraId="0834C965" w14:textId="77777777" w:rsidR="001879CF" w:rsidRDefault="001879CF" w:rsidP="00577A84">
            <w:pPr>
              <w:pStyle w:val="Heading8"/>
              <w:spacing w:line="240" w:lineRule="auto"/>
            </w:pPr>
            <w:r>
              <w:rPr>
                <w:rFonts w:ascii="Times New Roman" w:hAnsi="Times New Roman" w:cs="Times New Roman"/>
              </w:rPr>
              <w:t>Chemical or Constituent</w:t>
            </w:r>
          </w:p>
          <w:p w14:paraId="0834C966" w14:textId="77777777" w:rsidR="001879CF" w:rsidRDefault="001879CF" w:rsidP="00577A84">
            <w:pPr>
              <w:rPr>
                <w:b/>
                <w:bCs/>
                <w:sz w:val="18"/>
              </w:rPr>
            </w:pPr>
            <w:r>
              <w:rPr>
                <w:sz w:val="18"/>
              </w:rPr>
              <w:t>(and reporting units)</w:t>
            </w:r>
          </w:p>
        </w:tc>
        <w:tc>
          <w:tcPr>
            <w:tcW w:w="1260" w:type="dxa"/>
            <w:tcBorders>
              <w:top w:val="single" w:sz="18" w:space="0" w:color="000000"/>
              <w:left w:val="single" w:sz="6" w:space="0" w:color="000000"/>
              <w:bottom w:val="double" w:sz="4" w:space="0" w:color="000000"/>
            </w:tcBorders>
            <w:shd w:val="clear" w:color="auto" w:fill="auto"/>
          </w:tcPr>
          <w:p w14:paraId="0834C967" w14:textId="77777777" w:rsidR="001879CF" w:rsidRDefault="001879CF" w:rsidP="00577A84">
            <w:pPr>
              <w:jc w:val="center"/>
              <w:rPr>
                <w:b/>
                <w:bCs/>
                <w:sz w:val="18"/>
              </w:rPr>
            </w:pPr>
            <w:r>
              <w:rPr>
                <w:b/>
                <w:bCs/>
                <w:sz w:val="18"/>
              </w:rPr>
              <w:t>Sample Date</w:t>
            </w:r>
          </w:p>
        </w:tc>
        <w:tc>
          <w:tcPr>
            <w:tcW w:w="1260" w:type="dxa"/>
            <w:tcBorders>
              <w:top w:val="single" w:sz="18" w:space="0" w:color="000000"/>
              <w:left w:val="single" w:sz="6" w:space="0" w:color="000000"/>
              <w:bottom w:val="double" w:sz="4" w:space="0" w:color="000000"/>
            </w:tcBorders>
            <w:shd w:val="clear" w:color="auto" w:fill="auto"/>
          </w:tcPr>
          <w:p w14:paraId="0834C968" w14:textId="77777777" w:rsidR="001879CF" w:rsidRDefault="001879CF" w:rsidP="00577A84">
            <w:pPr>
              <w:jc w:val="center"/>
              <w:rPr>
                <w:b/>
                <w:bCs/>
                <w:sz w:val="18"/>
              </w:rPr>
            </w:pPr>
            <w:r>
              <w:rPr>
                <w:b/>
                <w:bCs/>
                <w:sz w:val="18"/>
              </w:rPr>
              <w:t>Level Detected</w:t>
            </w:r>
          </w:p>
        </w:tc>
        <w:tc>
          <w:tcPr>
            <w:tcW w:w="1620" w:type="dxa"/>
            <w:tcBorders>
              <w:top w:val="single" w:sz="18" w:space="0" w:color="000000"/>
              <w:left w:val="single" w:sz="6" w:space="0" w:color="000000"/>
              <w:bottom w:val="double" w:sz="4" w:space="0" w:color="000000"/>
            </w:tcBorders>
            <w:shd w:val="clear" w:color="auto" w:fill="auto"/>
          </w:tcPr>
          <w:p w14:paraId="0834C969" w14:textId="77777777" w:rsidR="001879CF" w:rsidRDefault="001879CF" w:rsidP="00577A84">
            <w:pPr>
              <w:jc w:val="center"/>
              <w:rPr>
                <w:b/>
                <w:bCs/>
                <w:sz w:val="18"/>
              </w:rPr>
            </w:pPr>
            <w:r>
              <w:rPr>
                <w:b/>
                <w:bCs/>
                <w:sz w:val="18"/>
              </w:rPr>
              <w:t xml:space="preserve">Notification </w:t>
            </w:r>
            <w:r>
              <w:rPr>
                <w:b/>
                <w:bCs/>
                <w:sz w:val="18"/>
              </w:rPr>
              <w:br/>
              <w:t>Level</w:t>
            </w:r>
          </w:p>
        </w:tc>
        <w:tc>
          <w:tcPr>
            <w:tcW w:w="4212" w:type="dxa"/>
            <w:tcBorders>
              <w:top w:val="single" w:sz="18" w:space="0" w:color="000000"/>
              <w:left w:val="single" w:sz="6" w:space="0" w:color="000000"/>
              <w:bottom w:val="double" w:sz="4" w:space="0" w:color="000000"/>
              <w:right w:val="single" w:sz="6" w:space="0" w:color="000000"/>
            </w:tcBorders>
            <w:shd w:val="clear" w:color="auto" w:fill="auto"/>
          </w:tcPr>
          <w:p w14:paraId="0834C96A" w14:textId="77777777" w:rsidR="001879CF" w:rsidRDefault="001879CF" w:rsidP="00577A84">
            <w:pPr>
              <w:jc w:val="center"/>
            </w:pPr>
            <w:r>
              <w:rPr>
                <w:b/>
                <w:bCs/>
                <w:sz w:val="18"/>
              </w:rPr>
              <w:t>Health Effects Language</w:t>
            </w:r>
          </w:p>
        </w:tc>
      </w:tr>
      <w:tr w:rsidR="001879CF" w14:paraId="0834C975" w14:textId="77777777" w:rsidTr="00225268">
        <w:trPr>
          <w:cantSplit/>
          <w:trHeight w:val="440"/>
        </w:trPr>
        <w:tc>
          <w:tcPr>
            <w:tcW w:w="2628" w:type="dxa"/>
            <w:tcBorders>
              <w:top w:val="double" w:sz="4" w:space="0" w:color="000000"/>
              <w:left w:val="single" w:sz="6" w:space="0" w:color="000000"/>
              <w:bottom w:val="single" w:sz="4" w:space="0" w:color="000000"/>
            </w:tcBorders>
            <w:shd w:val="clear" w:color="auto" w:fill="auto"/>
          </w:tcPr>
          <w:p w14:paraId="0834C96C" w14:textId="77777777" w:rsidR="001879CF" w:rsidRDefault="00506EE9" w:rsidP="00577A84">
            <w:pPr>
              <w:snapToGrid w:val="0"/>
              <w:rPr>
                <w:b/>
                <w:bCs/>
                <w:sz w:val="18"/>
              </w:rPr>
            </w:pPr>
            <w:r>
              <w:rPr>
                <w:b/>
                <w:bCs/>
                <w:sz w:val="18"/>
              </w:rPr>
              <w:t>TTHMs (Total Trihalomethanes  ppb</w:t>
            </w:r>
          </w:p>
        </w:tc>
        <w:tc>
          <w:tcPr>
            <w:tcW w:w="1260" w:type="dxa"/>
            <w:tcBorders>
              <w:top w:val="double" w:sz="4" w:space="0" w:color="000000"/>
              <w:left w:val="single" w:sz="6" w:space="0" w:color="000000"/>
              <w:bottom w:val="single" w:sz="4" w:space="0" w:color="000000"/>
            </w:tcBorders>
            <w:shd w:val="clear" w:color="auto" w:fill="auto"/>
          </w:tcPr>
          <w:p w14:paraId="0834C96D" w14:textId="77777777" w:rsidR="001879CF" w:rsidRDefault="001879CF" w:rsidP="00577A84">
            <w:pPr>
              <w:snapToGrid w:val="0"/>
              <w:rPr>
                <w:sz w:val="18"/>
              </w:rPr>
            </w:pPr>
          </w:p>
          <w:p w14:paraId="0834C96E" w14:textId="77777777" w:rsidR="00506EE9" w:rsidRDefault="00506EE9" w:rsidP="00577A84">
            <w:pPr>
              <w:snapToGrid w:val="0"/>
              <w:rPr>
                <w:sz w:val="18"/>
              </w:rPr>
            </w:pPr>
            <w:r>
              <w:rPr>
                <w:sz w:val="18"/>
              </w:rPr>
              <w:t xml:space="preserve">  9/28/21</w:t>
            </w:r>
          </w:p>
        </w:tc>
        <w:tc>
          <w:tcPr>
            <w:tcW w:w="1260" w:type="dxa"/>
            <w:tcBorders>
              <w:top w:val="double" w:sz="4" w:space="0" w:color="000000"/>
              <w:left w:val="single" w:sz="6" w:space="0" w:color="000000"/>
              <w:bottom w:val="single" w:sz="4" w:space="0" w:color="000000"/>
            </w:tcBorders>
            <w:shd w:val="clear" w:color="auto" w:fill="auto"/>
          </w:tcPr>
          <w:p w14:paraId="0834C96F" w14:textId="77777777" w:rsidR="001879CF" w:rsidRDefault="00506EE9" w:rsidP="00577A84">
            <w:pPr>
              <w:snapToGrid w:val="0"/>
              <w:rPr>
                <w:sz w:val="18"/>
              </w:rPr>
            </w:pPr>
            <w:r>
              <w:rPr>
                <w:sz w:val="18"/>
              </w:rPr>
              <w:t xml:space="preserve">   </w:t>
            </w:r>
          </w:p>
          <w:p w14:paraId="0834C970" w14:textId="77777777" w:rsidR="00506EE9" w:rsidRDefault="00506EE9" w:rsidP="00577A84">
            <w:pPr>
              <w:snapToGrid w:val="0"/>
              <w:rPr>
                <w:sz w:val="18"/>
              </w:rPr>
            </w:pPr>
            <w:r>
              <w:rPr>
                <w:sz w:val="18"/>
              </w:rPr>
              <w:t xml:space="preserve">        3</w:t>
            </w:r>
          </w:p>
        </w:tc>
        <w:tc>
          <w:tcPr>
            <w:tcW w:w="1620" w:type="dxa"/>
            <w:tcBorders>
              <w:top w:val="double" w:sz="4" w:space="0" w:color="000000"/>
              <w:left w:val="single" w:sz="6" w:space="0" w:color="000000"/>
              <w:bottom w:val="single" w:sz="6" w:space="0" w:color="000000"/>
            </w:tcBorders>
            <w:shd w:val="clear" w:color="auto" w:fill="auto"/>
          </w:tcPr>
          <w:p w14:paraId="0834C971" w14:textId="77777777" w:rsidR="001879CF" w:rsidRDefault="00506EE9" w:rsidP="00577A84">
            <w:pPr>
              <w:snapToGrid w:val="0"/>
              <w:rPr>
                <w:sz w:val="18"/>
              </w:rPr>
            </w:pPr>
            <w:r>
              <w:rPr>
                <w:sz w:val="18"/>
              </w:rPr>
              <w:t xml:space="preserve"> </w:t>
            </w:r>
          </w:p>
          <w:p w14:paraId="0834C972" w14:textId="77777777" w:rsidR="00506EE9" w:rsidRDefault="00506EE9" w:rsidP="00577A84">
            <w:pPr>
              <w:snapToGrid w:val="0"/>
              <w:rPr>
                <w:sz w:val="18"/>
              </w:rPr>
            </w:pPr>
            <w:r>
              <w:rPr>
                <w:sz w:val="18"/>
              </w:rPr>
              <w:t xml:space="preserve">         80</w:t>
            </w:r>
          </w:p>
        </w:tc>
        <w:tc>
          <w:tcPr>
            <w:tcW w:w="4212" w:type="dxa"/>
            <w:tcBorders>
              <w:top w:val="double" w:sz="4" w:space="0" w:color="000000"/>
              <w:left w:val="single" w:sz="6" w:space="0" w:color="000000"/>
              <w:bottom w:val="single" w:sz="6" w:space="0" w:color="000000"/>
              <w:right w:val="single" w:sz="6" w:space="0" w:color="000000"/>
            </w:tcBorders>
            <w:shd w:val="clear" w:color="auto" w:fill="auto"/>
          </w:tcPr>
          <w:p w14:paraId="0834C973" w14:textId="77777777" w:rsidR="001879CF" w:rsidRDefault="00506EE9" w:rsidP="00577A84">
            <w:pPr>
              <w:snapToGrid w:val="0"/>
              <w:rPr>
                <w:sz w:val="18"/>
              </w:rPr>
            </w:pPr>
            <w:r>
              <w:rPr>
                <w:sz w:val="18"/>
              </w:rPr>
              <w:t xml:space="preserve"> </w:t>
            </w:r>
          </w:p>
          <w:p w14:paraId="0834C974" w14:textId="77777777" w:rsidR="00506EE9" w:rsidRDefault="00506EE9" w:rsidP="00577A84">
            <w:pPr>
              <w:snapToGrid w:val="0"/>
              <w:rPr>
                <w:sz w:val="18"/>
              </w:rPr>
            </w:pPr>
            <w:r>
              <w:rPr>
                <w:sz w:val="18"/>
              </w:rPr>
              <w:t>By products of water disinfection</w:t>
            </w:r>
          </w:p>
        </w:tc>
      </w:tr>
      <w:tr w:rsidR="001879CF" w14:paraId="0834C97B" w14:textId="77777777" w:rsidTr="00225268">
        <w:trPr>
          <w:cantSplit/>
          <w:trHeight w:val="440"/>
        </w:trPr>
        <w:tc>
          <w:tcPr>
            <w:tcW w:w="2628" w:type="dxa"/>
            <w:tcBorders>
              <w:top w:val="single" w:sz="4" w:space="0" w:color="000000"/>
              <w:left w:val="single" w:sz="6" w:space="0" w:color="000000"/>
              <w:bottom w:val="single" w:sz="4" w:space="0" w:color="000000"/>
            </w:tcBorders>
            <w:shd w:val="clear" w:color="auto" w:fill="auto"/>
          </w:tcPr>
          <w:p w14:paraId="0834C976" w14:textId="77777777" w:rsidR="001879CF" w:rsidRDefault="001879CF" w:rsidP="00577A84">
            <w:pPr>
              <w:snapToGrid w:val="0"/>
              <w:rPr>
                <w:sz w:val="18"/>
              </w:rPr>
            </w:pPr>
          </w:p>
        </w:tc>
        <w:tc>
          <w:tcPr>
            <w:tcW w:w="1260" w:type="dxa"/>
            <w:tcBorders>
              <w:top w:val="single" w:sz="4" w:space="0" w:color="000000"/>
              <w:left w:val="single" w:sz="6" w:space="0" w:color="000000"/>
              <w:bottom w:val="single" w:sz="4" w:space="0" w:color="000000"/>
            </w:tcBorders>
            <w:shd w:val="clear" w:color="auto" w:fill="auto"/>
          </w:tcPr>
          <w:p w14:paraId="0834C977" w14:textId="77777777" w:rsidR="001879CF" w:rsidRDefault="001879CF" w:rsidP="00577A84">
            <w:pPr>
              <w:snapToGrid w:val="0"/>
              <w:rPr>
                <w:sz w:val="18"/>
              </w:rPr>
            </w:pPr>
          </w:p>
        </w:tc>
        <w:tc>
          <w:tcPr>
            <w:tcW w:w="1260" w:type="dxa"/>
            <w:tcBorders>
              <w:top w:val="single" w:sz="4" w:space="0" w:color="000000"/>
              <w:left w:val="single" w:sz="6" w:space="0" w:color="000000"/>
              <w:bottom w:val="single" w:sz="4" w:space="0" w:color="000000"/>
            </w:tcBorders>
            <w:shd w:val="clear" w:color="auto" w:fill="auto"/>
          </w:tcPr>
          <w:p w14:paraId="0834C978" w14:textId="77777777" w:rsidR="001879CF" w:rsidRDefault="001879CF" w:rsidP="00577A84">
            <w:pPr>
              <w:snapToGrid w:val="0"/>
              <w:rPr>
                <w:sz w:val="18"/>
              </w:rPr>
            </w:pPr>
          </w:p>
        </w:tc>
        <w:tc>
          <w:tcPr>
            <w:tcW w:w="1620" w:type="dxa"/>
            <w:tcBorders>
              <w:top w:val="single" w:sz="6" w:space="0" w:color="000000"/>
              <w:left w:val="single" w:sz="6" w:space="0" w:color="000000"/>
              <w:bottom w:val="single" w:sz="6" w:space="0" w:color="000000"/>
            </w:tcBorders>
            <w:shd w:val="clear" w:color="auto" w:fill="auto"/>
          </w:tcPr>
          <w:p w14:paraId="0834C979" w14:textId="77777777" w:rsidR="001879CF" w:rsidRDefault="001879CF" w:rsidP="00577A84">
            <w:pPr>
              <w:snapToGrid w:val="0"/>
              <w:rPr>
                <w:sz w:val="18"/>
              </w:rPr>
            </w:pPr>
          </w:p>
        </w:tc>
        <w:tc>
          <w:tcPr>
            <w:tcW w:w="4212" w:type="dxa"/>
            <w:tcBorders>
              <w:top w:val="single" w:sz="6" w:space="0" w:color="000000"/>
              <w:left w:val="single" w:sz="6" w:space="0" w:color="000000"/>
              <w:bottom w:val="single" w:sz="6" w:space="0" w:color="000000"/>
              <w:right w:val="single" w:sz="6" w:space="0" w:color="000000"/>
            </w:tcBorders>
            <w:shd w:val="clear" w:color="auto" w:fill="auto"/>
          </w:tcPr>
          <w:p w14:paraId="0834C97A" w14:textId="77777777" w:rsidR="001879CF" w:rsidRDefault="001879CF" w:rsidP="00577A84">
            <w:pPr>
              <w:snapToGrid w:val="0"/>
              <w:rPr>
                <w:sz w:val="18"/>
              </w:rPr>
            </w:pPr>
          </w:p>
        </w:tc>
      </w:tr>
      <w:tr w:rsidR="001879CF" w14:paraId="0834C981" w14:textId="77777777" w:rsidTr="00225268">
        <w:trPr>
          <w:cantSplit/>
          <w:trHeight w:val="440"/>
        </w:trPr>
        <w:tc>
          <w:tcPr>
            <w:tcW w:w="2628" w:type="dxa"/>
            <w:tcBorders>
              <w:top w:val="single" w:sz="4" w:space="0" w:color="000000"/>
              <w:left w:val="single" w:sz="6" w:space="0" w:color="000000"/>
              <w:bottom w:val="single" w:sz="18" w:space="0" w:color="000000"/>
            </w:tcBorders>
            <w:shd w:val="clear" w:color="auto" w:fill="auto"/>
          </w:tcPr>
          <w:p w14:paraId="0834C97C" w14:textId="77777777" w:rsidR="001879CF" w:rsidRDefault="001879CF" w:rsidP="00577A84">
            <w:pPr>
              <w:snapToGrid w:val="0"/>
              <w:rPr>
                <w:sz w:val="18"/>
              </w:rPr>
            </w:pPr>
          </w:p>
        </w:tc>
        <w:tc>
          <w:tcPr>
            <w:tcW w:w="1260" w:type="dxa"/>
            <w:tcBorders>
              <w:top w:val="single" w:sz="4" w:space="0" w:color="000000"/>
              <w:left w:val="single" w:sz="6" w:space="0" w:color="000000"/>
              <w:bottom w:val="single" w:sz="18" w:space="0" w:color="000000"/>
            </w:tcBorders>
            <w:shd w:val="clear" w:color="auto" w:fill="auto"/>
          </w:tcPr>
          <w:p w14:paraId="0834C97D" w14:textId="77777777" w:rsidR="001879CF" w:rsidRDefault="001879CF" w:rsidP="00577A84">
            <w:pPr>
              <w:snapToGrid w:val="0"/>
              <w:rPr>
                <w:sz w:val="18"/>
              </w:rPr>
            </w:pPr>
          </w:p>
        </w:tc>
        <w:tc>
          <w:tcPr>
            <w:tcW w:w="1260" w:type="dxa"/>
            <w:tcBorders>
              <w:top w:val="single" w:sz="4" w:space="0" w:color="000000"/>
              <w:left w:val="single" w:sz="6" w:space="0" w:color="000000"/>
              <w:bottom w:val="single" w:sz="18" w:space="0" w:color="000000"/>
            </w:tcBorders>
            <w:shd w:val="clear" w:color="auto" w:fill="auto"/>
          </w:tcPr>
          <w:p w14:paraId="0834C97E" w14:textId="77777777" w:rsidR="001879CF" w:rsidRDefault="001879CF" w:rsidP="00577A84">
            <w:pPr>
              <w:snapToGrid w:val="0"/>
              <w:rPr>
                <w:sz w:val="18"/>
              </w:rPr>
            </w:pPr>
          </w:p>
        </w:tc>
        <w:tc>
          <w:tcPr>
            <w:tcW w:w="1620" w:type="dxa"/>
            <w:tcBorders>
              <w:top w:val="single" w:sz="6" w:space="0" w:color="000000"/>
              <w:left w:val="single" w:sz="6" w:space="0" w:color="000000"/>
              <w:bottom w:val="single" w:sz="18" w:space="0" w:color="000000"/>
            </w:tcBorders>
            <w:shd w:val="clear" w:color="auto" w:fill="auto"/>
          </w:tcPr>
          <w:p w14:paraId="0834C97F" w14:textId="77777777" w:rsidR="001879CF" w:rsidRDefault="001879CF" w:rsidP="00577A84">
            <w:pPr>
              <w:snapToGrid w:val="0"/>
              <w:rPr>
                <w:sz w:val="18"/>
              </w:rPr>
            </w:pPr>
          </w:p>
        </w:tc>
        <w:tc>
          <w:tcPr>
            <w:tcW w:w="4212" w:type="dxa"/>
            <w:tcBorders>
              <w:top w:val="single" w:sz="6" w:space="0" w:color="000000"/>
              <w:left w:val="single" w:sz="6" w:space="0" w:color="000000"/>
              <w:bottom w:val="single" w:sz="18" w:space="0" w:color="000000"/>
              <w:right w:val="single" w:sz="6" w:space="0" w:color="000000"/>
            </w:tcBorders>
            <w:shd w:val="clear" w:color="auto" w:fill="auto"/>
          </w:tcPr>
          <w:p w14:paraId="0834C980" w14:textId="77777777" w:rsidR="001879CF" w:rsidRDefault="001879CF" w:rsidP="00577A84">
            <w:pPr>
              <w:snapToGrid w:val="0"/>
              <w:rPr>
                <w:sz w:val="18"/>
              </w:rPr>
            </w:pPr>
          </w:p>
        </w:tc>
      </w:tr>
    </w:tbl>
    <w:p w14:paraId="0834C982" w14:textId="77777777" w:rsidR="00A40123" w:rsidRDefault="001879CF" w:rsidP="00225268">
      <w:pPr>
        <w:ind w:left="-90"/>
        <w:rPr>
          <w:b/>
          <w:sz w:val="26"/>
        </w:rPr>
      </w:pPr>
      <w:r>
        <w:rPr>
          <w:b/>
          <w:sz w:val="18"/>
        </w:rPr>
        <w:t>*</w:t>
      </w:r>
      <w:r>
        <w:rPr>
          <w:i/>
          <w:sz w:val="18"/>
        </w:rPr>
        <w:t>Any violation of an MCL, MRDL, or TT is asterisked.  Additional information regarding the violation is provided later in this report.</w:t>
      </w:r>
    </w:p>
    <w:p w14:paraId="0834C983" w14:textId="77777777" w:rsidR="00A40123" w:rsidRDefault="00A40123" w:rsidP="00A40123">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0834C984" w14:textId="77777777" w:rsidR="00A40123" w:rsidRDefault="00A40123" w:rsidP="00A40123">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0834C985" w14:textId="77777777" w:rsidR="00506EE9" w:rsidRDefault="00A40123" w:rsidP="00A40123">
      <w:pPr>
        <w:pStyle w:val="BodyText"/>
        <w:spacing w:before="0" w:after="240"/>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w:t>
      </w:r>
      <w:r w:rsidR="00506EE9">
        <w:t xml:space="preserve"> Water Hotline (1-800-426-4791)</w:t>
      </w:r>
    </w:p>
    <w:p w14:paraId="0834C986" w14:textId="5605D611" w:rsidR="001879CF" w:rsidRPr="00506EE9" w:rsidRDefault="001879CF" w:rsidP="00A40123">
      <w:pPr>
        <w:pStyle w:val="BodyText"/>
        <w:spacing w:before="0" w:after="240"/>
        <w:rPr>
          <w:b/>
        </w:rPr>
      </w:pPr>
      <w:r w:rsidRPr="00506EE9">
        <w:rPr>
          <w:rFonts w:ascii="Times New Roman" w:hAnsi="Times New Roman" w:cs="Times New Roman"/>
          <w:b/>
        </w:rPr>
        <w:t xml:space="preserve">VIOLATION </w:t>
      </w:r>
      <w:r>
        <w:rPr>
          <w:rFonts w:ascii="Times New Roman" w:hAnsi="Times New Roman" w:cs="Times New Roman"/>
        </w:rPr>
        <w:t xml:space="preserve">  - </w:t>
      </w:r>
      <w:r w:rsidRPr="00506EE9">
        <w:rPr>
          <w:rFonts w:ascii="Times New Roman" w:hAnsi="Times New Roman" w:cs="Times New Roman"/>
          <w:b/>
        </w:rPr>
        <w:t>From J</w:t>
      </w:r>
      <w:r w:rsidR="00B66643">
        <w:rPr>
          <w:rFonts w:ascii="Times New Roman" w:hAnsi="Times New Roman" w:cs="Times New Roman"/>
          <w:b/>
        </w:rPr>
        <w:t>anuary</w:t>
      </w:r>
      <w:r w:rsidRPr="00506EE9">
        <w:rPr>
          <w:rFonts w:ascii="Times New Roman" w:hAnsi="Times New Roman" w:cs="Times New Roman"/>
          <w:b/>
        </w:rPr>
        <w:t xml:space="preserve"> through December </w:t>
      </w:r>
      <w:proofErr w:type="gramStart"/>
      <w:r w:rsidRPr="00506EE9">
        <w:rPr>
          <w:rFonts w:ascii="Times New Roman" w:hAnsi="Times New Roman" w:cs="Times New Roman"/>
          <w:b/>
        </w:rPr>
        <w:t>202</w:t>
      </w:r>
      <w:r w:rsidR="00B66643">
        <w:rPr>
          <w:rFonts w:ascii="Times New Roman" w:hAnsi="Times New Roman" w:cs="Times New Roman"/>
          <w:b/>
        </w:rPr>
        <w:t>2</w:t>
      </w:r>
      <w:r w:rsidR="00D046B5">
        <w:rPr>
          <w:rFonts w:ascii="Times New Roman" w:hAnsi="Times New Roman" w:cs="Times New Roman"/>
          <w:b/>
        </w:rPr>
        <w:t xml:space="preserve"> </w:t>
      </w:r>
      <w:r w:rsidRPr="00506EE9">
        <w:rPr>
          <w:rFonts w:ascii="Times New Roman" w:hAnsi="Times New Roman" w:cs="Times New Roman"/>
          <w:b/>
        </w:rPr>
        <w:t>,</w:t>
      </w:r>
      <w:proofErr w:type="gramEnd"/>
      <w:r w:rsidRPr="00506EE9">
        <w:rPr>
          <w:rFonts w:ascii="Times New Roman" w:hAnsi="Times New Roman" w:cs="Times New Roman"/>
          <w:b/>
        </w:rPr>
        <w:t xml:space="preserve"> the </w:t>
      </w:r>
      <w:proofErr w:type="spellStart"/>
      <w:r w:rsidRPr="00506EE9">
        <w:rPr>
          <w:rFonts w:ascii="Times New Roman" w:hAnsi="Times New Roman" w:cs="Times New Roman"/>
          <w:b/>
        </w:rPr>
        <w:t>Tooleville</w:t>
      </w:r>
      <w:proofErr w:type="spellEnd"/>
      <w:r w:rsidRPr="00506EE9">
        <w:rPr>
          <w:rFonts w:ascii="Times New Roman" w:hAnsi="Times New Roman" w:cs="Times New Roman"/>
          <w:b/>
        </w:rPr>
        <w:t xml:space="preserve"> Water Mutual was on a boil water notice for the violation of low water pressure due to </w:t>
      </w:r>
      <w:proofErr w:type="spellStart"/>
      <w:proofErr w:type="gramStart"/>
      <w:r w:rsidRPr="00506EE9">
        <w:rPr>
          <w:rFonts w:ascii="Times New Roman" w:hAnsi="Times New Roman" w:cs="Times New Roman"/>
          <w:b/>
        </w:rPr>
        <w:t>lackof</w:t>
      </w:r>
      <w:proofErr w:type="spellEnd"/>
      <w:proofErr w:type="gramEnd"/>
      <w:r w:rsidRPr="00506EE9">
        <w:rPr>
          <w:rFonts w:ascii="Times New Roman" w:hAnsi="Times New Roman" w:cs="Times New Roman"/>
          <w:b/>
        </w:rPr>
        <w:t xml:space="preserve"> water at the water wells.</w:t>
      </w:r>
      <w:r w:rsidR="000B121D">
        <w:rPr>
          <w:rFonts w:ascii="Times New Roman" w:hAnsi="Times New Roman" w:cs="Times New Roman"/>
          <w:b/>
        </w:rPr>
        <w:t xml:space="preserve">  The </w:t>
      </w:r>
      <w:proofErr w:type="gramStart"/>
      <w:r w:rsidR="000B121D">
        <w:rPr>
          <w:rFonts w:ascii="Times New Roman" w:hAnsi="Times New Roman" w:cs="Times New Roman"/>
          <w:b/>
        </w:rPr>
        <w:t>boil</w:t>
      </w:r>
      <w:proofErr w:type="gramEnd"/>
      <w:r w:rsidR="000B121D">
        <w:rPr>
          <w:rFonts w:ascii="Times New Roman" w:hAnsi="Times New Roman" w:cs="Times New Roman"/>
          <w:b/>
        </w:rPr>
        <w:t xml:space="preserve"> water notice remains active.</w:t>
      </w:r>
    </w:p>
    <w:tbl>
      <w:tblPr>
        <w:tblW w:w="0" w:type="auto"/>
        <w:tblInd w:w="108" w:type="dxa"/>
        <w:tblLayout w:type="fixed"/>
        <w:tblLook w:val="0000" w:firstRow="0" w:lastRow="0" w:firstColumn="0" w:lastColumn="0" w:noHBand="0" w:noVBand="0"/>
      </w:tblPr>
      <w:tblGrid>
        <w:gridCol w:w="10800"/>
      </w:tblGrid>
      <w:tr w:rsidR="00A40123" w14:paraId="0834C988" w14:textId="77777777" w:rsidTr="00570950">
        <w:trPr>
          <w:cantSplit/>
        </w:trPr>
        <w:tc>
          <w:tcPr>
            <w:tcW w:w="10800" w:type="dxa"/>
            <w:tcBorders>
              <w:bottom w:val="single" w:sz="4" w:space="0" w:color="000000"/>
            </w:tcBorders>
            <w:shd w:val="clear" w:color="auto" w:fill="auto"/>
          </w:tcPr>
          <w:p w14:paraId="0834C987" w14:textId="77777777" w:rsidR="00A40123" w:rsidRDefault="00A40123" w:rsidP="00570950">
            <w:pPr>
              <w:pStyle w:val="BodyText"/>
              <w:snapToGrid w:val="0"/>
              <w:spacing w:before="0"/>
              <w:jc w:val="left"/>
            </w:pPr>
          </w:p>
        </w:tc>
      </w:tr>
      <w:tr w:rsidR="00A40123" w14:paraId="0834C98A" w14:textId="77777777" w:rsidTr="00570950">
        <w:trPr>
          <w:cantSplit/>
        </w:trPr>
        <w:tc>
          <w:tcPr>
            <w:tcW w:w="10800" w:type="dxa"/>
            <w:tcBorders>
              <w:top w:val="single" w:sz="4" w:space="0" w:color="000000"/>
              <w:bottom w:val="single" w:sz="4" w:space="0" w:color="000000"/>
            </w:tcBorders>
            <w:shd w:val="clear" w:color="auto" w:fill="auto"/>
          </w:tcPr>
          <w:p w14:paraId="0834C989" w14:textId="77777777" w:rsidR="00A40123" w:rsidRDefault="00A40123" w:rsidP="00570950">
            <w:pPr>
              <w:pStyle w:val="BodyText"/>
              <w:snapToGrid w:val="0"/>
              <w:spacing w:before="0"/>
              <w:jc w:val="left"/>
              <w:rPr>
                <w:rFonts w:ascii="Times New Roman" w:hAnsi="Times New Roman" w:cs="Times New Roman"/>
              </w:rPr>
            </w:pPr>
          </w:p>
        </w:tc>
      </w:tr>
      <w:tr w:rsidR="00A40123" w14:paraId="0834C98C" w14:textId="77777777" w:rsidTr="00570950">
        <w:trPr>
          <w:cantSplit/>
        </w:trPr>
        <w:tc>
          <w:tcPr>
            <w:tcW w:w="10800" w:type="dxa"/>
            <w:tcBorders>
              <w:top w:val="single" w:sz="4" w:space="0" w:color="000000"/>
              <w:bottom w:val="single" w:sz="4" w:space="0" w:color="000000"/>
            </w:tcBorders>
            <w:shd w:val="clear" w:color="auto" w:fill="auto"/>
          </w:tcPr>
          <w:p w14:paraId="0834C98B" w14:textId="77777777" w:rsidR="00A40123" w:rsidRDefault="00A40123" w:rsidP="00570950">
            <w:pPr>
              <w:pStyle w:val="BodyText"/>
              <w:snapToGrid w:val="0"/>
              <w:spacing w:before="0"/>
              <w:jc w:val="left"/>
              <w:rPr>
                <w:rFonts w:ascii="Times New Roman" w:hAnsi="Times New Roman" w:cs="Times New Roman"/>
              </w:rPr>
            </w:pPr>
          </w:p>
        </w:tc>
      </w:tr>
      <w:tr w:rsidR="00A40123" w14:paraId="0834C98E" w14:textId="77777777" w:rsidTr="00570950">
        <w:trPr>
          <w:cantSplit/>
        </w:trPr>
        <w:tc>
          <w:tcPr>
            <w:tcW w:w="10800" w:type="dxa"/>
            <w:tcBorders>
              <w:top w:val="single" w:sz="4" w:space="0" w:color="000000"/>
              <w:bottom w:val="single" w:sz="4" w:space="0" w:color="000000"/>
            </w:tcBorders>
            <w:shd w:val="clear" w:color="auto" w:fill="auto"/>
          </w:tcPr>
          <w:p w14:paraId="0834C98D" w14:textId="77777777" w:rsidR="00A40123" w:rsidRDefault="00A40123" w:rsidP="00570950">
            <w:pPr>
              <w:pStyle w:val="BodyText"/>
              <w:snapToGrid w:val="0"/>
              <w:spacing w:before="0"/>
              <w:jc w:val="left"/>
              <w:rPr>
                <w:rFonts w:ascii="Times New Roman" w:hAnsi="Times New Roman" w:cs="Times New Roman"/>
              </w:rPr>
            </w:pPr>
          </w:p>
        </w:tc>
      </w:tr>
      <w:tr w:rsidR="00A40123" w14:paraId="0834C990" w14:textId="77777777" w:rsidTr="00570950">
        <w:trPr>
          <w:cantSplit/>
        </w:trPr>
        <w:tc>
          <w:tcPr>
            <w:tcW w:w="10800" w:type="dxa"/>
            <w:tcBorders>
              <w:top w:val="single" w:sz="4" w:space="0" w:color="000000"/>
              <w:bottom w:val="single" w:sz="4" w:space="0" w:color="000000"/>
            </w:tcBorders>
            <w:shd w:val="clear" w:color="auto" w:fill="auto"/>
          </w:tcPr>
          <w:p w14:paraId="0834C98F" w14:textId="77777777" w:rsidR="00A40123" w:rsidRDefault="00A40123" w:rsidP="00570950">
            <w:pPr>
              <w:pStyle w:val="BodyText"/>
              <w:snapToGrid w:val="0"/>
              <w:spacing w:before="0"/>
              <w:jc w:val="left"/>
              <w:rPr>
                <w:rFonts w:ascii="Times New Roman" w:hAnsi="Times New Roman" w:cs="Times New Roman"/>
              </w:rPr>
            </w:pPr>
          </w:p>
        </w:tc>
      </w:tr>
    </w:tbl>
    <w:p w14:paraId="0834C991" w14:textId="77777777" w:rsidR="00A40123" w:rsidRDefault="00A40123" w:rsidP="00A40123">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A40123" w14:paraId="0834C993" w14:textId="77777777" w:rsidTr="00570950">
        <w:trPr>
          <w:cantSplit/>
        </w:trPr>
        <w:tc>
          <w:tcPr>
            <w:tcW w:w="10800" w:type="dxa"/>
            <w:tcBorders>
              <w:bottom w:val="single" w:sz="4" w:space="0" w:color="000000"/>
            </w:tcBorders>
            <w:shd w:val="clear" w:color="auto" w:fill="auto"/>
          </w:tcPr>
          <w:p w14:paraId="0834C992" w14:textId="77777777" w:rsidR="00A40123" w:rsidRDefault="00A40123" w:rsidP="00570950">
            <w:pPr>
              <w:pStyle w:val="BodyText"/>
              <w:snapToGrid w:val="0"/>
              <w:spacing w:before="0"/>
              <w:jc w:val="left"/>
              <w:rPr>
                <w:rFonts w:ascii="Times New Roman" w:hAnsi="Times New Roman" w:cs="Times New Roman"/>
              </w:rPr>
            </w:pPr>
          </w:p>
        </w:tc>
      </w:tr>
      <w:tr w:rsidR="00A40123" w14:paraId="0834C995" w14:textId="77777777" w:rsidTr="00570950">
        <w:trPr>
          <w:cantSplit/>
        </w:trPr>
        <w:tc>
          <w:tcPr>
            <w:tcW w:w="10800" w:type="dxa"/>
            <w:tcBorders>
              <w:top w:val="single" w:sz="4" w:space="0" w:color="000000"/>
              <w:bottom w:val="single" w:sz="4" w:space="0" w:color="000000"/>
            </w:tcBorders>
            <w:shd w:val="clear" w:color="auto" w:fill="auto"/>
          </w:tcPr>
          <w:p w14:paraId="0834C994" w14:textId="77777777" w:rsidR="00A40123" w:rsidRDefault="00A40123" w:rsidP="00570950">
            <w:pPr>
              <w:pStyle w:val="BodyText"/>
              <w:snapToGrid w:val="0"/>
              <w:spacing w:before="0"/>
              <w:jc w:val="left"/>
              <w:rPr>
                <w:rFonts w:ascii="Times New Roman" w:hAnsi="Times New Roman" w:cs="Times New Roman"/>
              </w:rPr>
            </w:pPr>
          </w:p>
        </w:tc>
      </w:tr>
      <w:tr w:rsidR="00A40123" w14:paraId="0834C997" w14:textId="77777777" w:rsidTr="00570950">
        <w:trPr>
          <w:cantSplit/>
        </w:trPr>
        <w:tc>
          <w:tcPr>
            <w:tcW w:w="10800" w:type="dxa"/>
            <w:tcBorders>
              <w:top w:val="single" w:sz="4" w:space="0" w:color="000000"/>
              <w:bottom w:val="single" w:sz="4" w:space="0" w:color="000000"/>
            </w:tcBorders>
            <w:shd w:val="clear" w:color="auto" w:fill="auto"/>
          </w:tcPr>
          <w:p w14:paraId="0834C996" w14:textId="77777777" w:rsidR="00A40123" w:rsidRDefault="00A40123" w:rsidP="00570950">
            <w:pPr>
              <w:pStyle w:val="BodyText"/>
              <w:snapToGrid w:val="0"/>
              <w:spacing w:before="0"/>
              <w:jc w:val="left"/>
              <w:rPr>
                <w:rFonts w:ascii="Times New Roman" w:hAnsi="Times New Roman" w:cs="Times New Roman"/>
              </w:rPr>
            </w:pPr>
          </w:p>
        </w:tc>
      </w:tr>
      <w:tr w:rsidR="00A40123" w14:paraId="0834C999" w14:textId="77777777" w:rsidTr="00570950">
        <w:trPr>
          <w:cantSplit/>
        </w:trPr>
        <w:tc>
          <w:tcPr>
            <w:tcW w:w="10800" w:type="dxa"/>
            <w:tcBorders>
              <w:top w:val="single" w:sz="4" w:space="0" w:color="000000"/>
              <w:bottom w:val="single" w:sz="4" w:space="0" w:color="000000"/>
            </w:tcBorders>
            <w:shd w:val="clear" w:color="auto" w:fill="auto"/>
          </w:tcPr>
          <w:p w14:paraId="0834C998" w14:textId="77777777" w:rsidR="00A40123" w:rsidRDefault="00A40123" w:rsidP="00570950">
            <w:pPr>
              <w:pStyle w:val="BodyText"/>
              <w:snapToGrid w:val="0"/>
              <w:spacing w:before="0"/>
              <w:jc w:val="left"/>
              <w:rPr>
                <w:rFonts w:ascii="Times New Roman" w:hAnsi="Times New Roman" w:cs="Times New Roman"/>
              </w:rPr>
            </w:pPr>
          </w:p>
        </w:tc>
      </w:tr>
      <w:tr w:rsidR="00A40123" w14:paraId="0834C99B" w14:textId="77777777" w:rsidTr="00570950">
        <w:trPr>
          <w:cantSplit/>
        </w:trPr>
        <w:tc>
          <w:tcPr>
            <w:tcW w:w="10800" w:type="dxa"/>
            <w:tcBorders>
              <w:top w:val="single" w:sz="4" w:space="0" w:color="000000"/>
              <w:bottom w:val="single" w:sz="4" w:space="0" w:color="000000"/>
            </w:tcBorders>
            <w:shd w:val="clear" w:color="auto" w:fill="auto"/>
          </w:tcPr>
          <w:p w14:paraId="0834C99A" w14:textId="77777777" w:rsidR="00A40123" w:rsidRDefault="00A40123" w:rsidP="00570950">
            <w:pPr>
              <w:pStyle w:val="BodyText"/>
              <w:snapToGrid w:val="0"/>
              <w:spacing w:before="0"/>
              <w:jc w:val="left"/>
              <w:rPr>
                <w:rFonts w:ascii="Times New Roman" w:hAnsi="Times New Roman" w:cs="Times New Roman"/>
              </w:rPr>
            </w:pPr>
          </w:p>
        </w:tc>
      </w:tr>
    </w:tbl>
    <w:p w14:paraId="0834C9AC" w14:textId="77777777" w:rsidR="00551EC0" w:rsidRDefault="00551EC0"/>
    <w:sectPr w:rsidR="00551EC0" w:rsidSect="0025659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45D30" w14:textId="77777777" w:rsidR="00A50C1C" w:rsidRDefault="00A50C1C" w:rsidP="00506EE9">
      <w:r>
        <w:separator/>
      </w:r>
    </w:p>
  </w:endnote>
  <w:endnote w:type="continuationSeparator" w:id="0">
    <w:p w14:paraId="1D2141AC" w14:textId="77777777" w:rsidR="00A50C1C" w:rsidRDefault="00A50C1C" w:rsidP="005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7D245" w14:textId="77777777" w:rsidR="00A50C1C" w:rsidRDefault="00A50C1C" w:rsidP="00506EE9">
      <w:r>
        <w:separator/>
      </w:r>
    </w:p>
  </w:footnote>
  <w:footnote w:type="continuationSeparator" w:id="0">
    <w:p w14:paraId="303893ED" w14:textId="77777777" w:rsidR="00A50C1C" w:rsidRDefault="00A50C1C" w:rsidP="00506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16cid:durableId="204586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23"/>
    <w:rsid w:val="0000611F"/>
    <w:rsid w:val="000B121D"/>
    <w:rsid w:val="0011124F"/>
    <w:rsid w:val="001879CF"/>
    <w:rsid w:val="001A27D1"/>
    <w:rsid w:val="00225268"/>
    <w:rsid w:val="0025659C"/>
    <w:rsid w:val="002866E8"/>
    <w:rsid w:val="00506EE9"/>
    <w:rsid w:val="00551EC0"/>
    <w:rsid w:val="00573448"/>
    <w:rsid w:val="005F5844"/>
    <w:rsid w:val="00851407"/>
    <w:rsid w:val="008864F4"/>
    <w:rsid w:val="008E6642"/>
    <w:rsid w:val="008F5889"/>
    <w:rsid w:val="00A40123"/>
    <w:rsid w:val="00A41543"/>
    <w:rsid w:val="00A50C1C"/>
    <w:rsid w:val="00B03D15"/>
    <w:rsid w:val="00B147CF"/>
    <w:rsid w:val="00B66643"/>
    <w:rsid w:val="00B763D9"/>
    <w:rsid w:val="00B95789"/>
    <w:rsid w:val="00BE3F75"/>
    <w:rsid w:val="00D046B5"/>
    <w:rsid w:val="00D81385"/>
    <w:rsid w:val="00E01839"/>
    <w:rsid w:val="00E14459"/>
    <w:rsid w:val="00F21675"/>
    <w:rsid w:val="00F7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C7FF"/>
  <w15:docId w15:val="{565710B5-C270-4A26-A8D6-660E959A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23"/>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A40123"/>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A40123"/>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A40123"/>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0123"/>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A40123"/>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A40123"/>
    <w:rPr>
      <w:rFonts w:ascii="Comic Sans MS" w:eastAsia="Times New Roman" w:hAnsi="Comic Sans MS" w:cs="Comic Sans MS"/>
      <w:b/>
      <w:bCs/>
      <w:sz w:val="18"/>
      <w:szCs w:val="20"/>
      <w:lang w:eastAsia="zh-CN"/>
    </w:rPr>
  </w:style>
  <w:style w:type="paragraph" w:styleId="BodyText">
    <w:name w:val="Body Text"/>
    <w:basedOn w:val="Normal"/>
    <w:link w:val="BodyTextChar"/>
    <w:rsid w:val="00A40123"/>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A40123"/>
    <w:rPr>
      <w:rFonts w:ascii="Footlight MT Light" w:eastAsia="Times New Roman" w:hAnsi="Footlight MT Light" w:cs="Footlight MT Light"/>
      <w:szCs w:val="20"/>
      <w:lang w:eastAsia="zh-CN"/>
    </w:rPr>
  </w:style>
  <w:style w:type="paragraph" w:styleId="Header">
    <w:name w:val="header"/>
    <w:basedOn w:val="Normal"/>
    <w:link w:val="HeaderChar"/>
    <w:rsid w:val="00A40123"/>
    <w:pPr>
      <w:tabs>
        <w:tab w:val="center" w:pos="4320"/>
        <w:tab w:val="right" w:pos="8640"/>
      </w:tabs>
    </w:pPr>
  </w:style>
  <w:style w:type="character" w:customStyle="1" w:styleId="HeaderChar">
    <w:name w:val="Header Char"/>
    <w:basedOn w:val="DefaultParagraphFont"/>
    <w:link w:val="Header"/>
    <w:rsid w:val="00A40123"/>
    <w:rPr>
      <w:rFonts w:ascii="Times New Roman" w:eastAsia="Times New Roman" w:hAnsi="Times New Roman" w:cs="Times New Roman"/>
      <w:sz w:val="20"/>
      <w:szCs w:val="20"/>
      <w:lang w:eastAsia="zh-CN"/>
    </w:rPr>
  </w:style>
  <w:style w:type="paragraph" w:styleId="BodyText3">
    <w:name w:val="Body Text 3"/>
    <w:basedOn w:val="Normal"/>
    <w:link w:val="BodyText3Char"/>
    <w:rsid w:val="00A40123"/>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A40123"/>
    <w:rPr>
      <w:rFonts w:ascii="Times New Roman" w:eastAsia="Times New Roman" w:hAnsi="Times New Roman" w:cs="Times New Roman"/>
      <w:sz w:val="24"/>
      <w:szCs w:val="20"/>
      <w:lang w:eastAsia="zh-CN"/>
    </w:rPr>
  </w:style>
  <w:style w:type="paragraph" w:styleId="EndnoteText">
    <w:name w:val="endnote text"/>
    <w:basedOn w:val="Normal"/>
    <w:link w:val="EndnoteTextChar"/>
    <w:uiPriority w:val="99"/>
    <w:semiHidden/>
    <w:unhideWhenUsed/>
    <w:rsid w:val="00506EE9"/>
  </w:style>
  <w:style w:type="character" w:customStyle="1" w:styleId="EndnoteTextChar">
    <w:name w:val="Endnote Text Char"/>
    <w:basedOn w:val="DefaultParagraphFont"/>
    <w:link w:val="EndnoteText"/>
    <w:uiPriority w:val="99"/>
    <w:semiHidden/>
    <w:rsid w:val="00506EE9"/>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506EE9"/>
    <w:rPr>
      <w:vertAlign w:val="superscript"/>
    </w:rPr>
  </w:style>
  <w:style w:type="table" w:styleId="TableGrid">
    <w:name w:val="Table Grid"/>
    <w:basedOn w:val="TableNormal"/>
    <w:uiPriority w:val="59"/>
    <w:rsid w:val="0022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Ralph Gutierrez</cp:lastModifiedBy>
  <cp:revision>2</cp:revision>
  <cp:lastPrinted>2024-06-12T14:47:00Z</cp:lastPrinted>
  <dcterms:created xsi:type="dcterms:W3CDTF">2024-06-12T14:50:00Z</dcterms:created>
  <dcterms:modified xsi:type="dcterms:W3CDTF">2024-06-12T14:50:00Z</dcterms:modified>
</cp:coreProperties>
</file>