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16D38" w14:textId="2916E0B3" w:rsidR="00FF2A75" w:rsidRPr="00453666" w:rsidRDefault="00FF2A75" w:rsidP="00B57F78">
      <w:pPr>
        <w:spacing w:after="0"/>
        <w:jc w:val="center"/>
        <w:rPr>
          <w:b/>
        </w:rPr>
      </w:pPr>
      <w:r w:rsidRPr="00453666">
        <w:rPr>
          <w:b/>
        </w:rPr>
        <w:t>Consumer Confidence Report</w:t>
      </w:r>
    </w:p>
    <w:p w14:paraId="7407A281" w14:textId="5E0E932E" w:rsidR="00FF2A75" w:rsidRPr="00453666" w:rsidRDefault="00FF2A75" w:rsidP="00B57F78">
      <w:pPr>
        <w:spacing w:after="0"/>
        <w:jc w:val="center"/>
        <w:rPr>
          <w:b/>
        </w:rPr>
      </w:pPr>
      <w:r w:rsidRPr="00453666">
        <w:rPr>
          <w:b/>
        </w:rPr>
        <w:t>Certification Form</w:t>
      </w:r>
    </w:p>
    <w:p w14:paraId="63F232A9" w14:textId="7D093DBF" w:rsidR="00FF2A75" w:rsidRPr="00453666" w:rsidRDefault="00FF2A75" w:rsidP="00D737DF">
      <w:pPr>
        <w:spacing w:after="180"/>
        <w:jc w:val="center"/>
        <w:rPr>
          <w:i/>
        </w:rPr>
      </w:pPr>
      <w:r w:rsidRPr="00453666">
        <w:rPr>
          <w:i/>
        </w:rPr>
        <w:t>(to be submitted with a copy of the CCR)</w:t>
      </w:r>
    </w:p>
    <w:p w14:paraId="5D8E6AB7" w14:textId="5EB23E15"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5C6B6EE8" w:rsidR="00FF2A75" w:rsidRPr="00453666" w:rsidRDefault="00BB7741" w:rsidP="00B57F78">
            <w:pPr>
              <w:spacing w:before="40" w:after="40"/>
              <w:rPr>
                <w:sz w:val="22"/>
              </w:rPr>
            </w:pPr>
            <w:r>
              <w:rPr>
                <w:sz w:val="22"/>
              </w:rPr>
              <w:t>Artesa Vineyards &amp;</w:t>
            </w:r>
            <w:r w:rsidR="00BA4816">
              <w:rPr>
                <w:sz w:val="22"/>
              </w:rPr>
              <w:t xml:space="preserve"> Winery</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4A3FA94E" w:rsidR="00FF2A75" w:rsidRPr="00453666" w:rsidRDefault="00BA4816" w:rsidP="00B57F78">
            <w:pPr>
              <w:spacing w:before="40" w:after="40"/>
              <w:rPr>
                <w:sz w:val="22"/>
              </w:rPr>
            </w:pPr>
            <w:r>
              <w:rPr>
                <w:sz w:val="22"/>
              </w:rPr>
              <w:t>28</w:t>
            </w:r>
            <w:r w:rsidR="00386D4D">
              <w:rPr>
                <w:sz w:val="22"/>
              </w:rPr>
              <w:t>0</w:t>
            </w:r>
            <w:r w:rsidR="00BB7741">
              <w:rPr>
                <w:sz w:val="22"/>
              </w:rPr>
              <w:t>1008</w:t>
            </w:r>
          </w:p>
        </w:tc>
      </w:tr>
    </w:tbl>
    <w:p w14:paraId="20FFAEF4" w14:textId="7D7AC2BA" w:rsidR="00FF2A75" w:rsidRPr="00453666" w:rsidRDefault="00FF2A75" w:rsidP="007E62DF">
      <w:pPr>
        <w:spacing w:before="120" w:after="120"/>
        <w:rPr>
          <w:sz w:val="22"/>
          <w:szCs w:val="22"/>
        </w:rPr>
      </w:pPr>
      <w:r w:rsidRPr="00453666">
        <w:rPr>
          <w:sz w:val="22"/>
          <w:szCs w:val="22"/>
        </w:rPr>
        <w:t xml:space="preserve">The water system named above hereby certifies that its Consumer Confidence Report was </w:t>
      </w:r>
      <w:r w:rsidRPr="00CF2E5A">
        <w:rPr>
          <w:sz w:val="22"/>
          <w:szCs w:val="22"/>
        </w:rPr>
        <w:t>distributed on</w:t>
      </w:r>
      <w:r w:rsidR="00CF2E5A" w:rsidRPr="00CF2E5A">
        <w:rPr>
          <w:sz w:val="22"/>
          <w:szCs w:val="22"/>
        </w:rPr>
        <w:t xml:space="preserve"> March</w:t>
      </w:r>
      <w:r w:rsidR="00281E77">
        <w:rPr>
          <w:sz w:val="22"/>
          <w:szCs w:val="22"/>
        </w:rPr>
        <w:t xml:space="preserve"> 21</w:t>
      </w:r>
      <w:r w:rsidR="00CF2E5A" w:rsidRPr="00CF2E5A">
        <w:rPr>
          <w:sz w:val="22"/>
          <w:szCs w:val="22"/>
        </w:rPr>
        <w:t xml:space="preserve"> , 2022</w:t>
      </w:r>
      <w:r w:rsidRPr="00CF2E5A">
        <w:rPr>
          <w:sz w:val="22"/>
          <w:szCs w:val="22"/>
        </w:rPr>
        <w:t xml:space="preserve"> to</w:t>
      </w:r>
      <w:r w:rsidRPr="00453666">
        <w:rPr>
          <w:sz w:val="22"/>
          <w:szCs w:val="22"/>
        </w:rPr>
        <w:t xml:space="preserve">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4"/>
        <w:gridCol w:w="1697"/>
        <w:gridCol w:w="3189"/>
        <w:gridCol w:w="719"/>
        <w:gridCol w:w="2131"/>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0494332F"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Ashley Boudet</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6DB70D17" w:rsidR="00FF2A75" w:rsidRPr="00453666" w:rsidRDefault="005D4DB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noProof/>
              </w:rPr>
              <w:drawing>
                <wp:anchor distT="0" distB="0" distL="114300" distR="114300" simplePos="0" relativeHeight="251660288" behindDoc="1" locked="0" layoutInCell="1" allowOverlap="1" wp14:anchorId="0263425B" wp14:editId="1595F1DC">
                  <wp:simplePos x="0" y="0"/>
                  <wp:positionH relativeFrom="margin">
                    <wp:posOffset>-126365</wp:posOffset>
                  </wp:positionH>
                  <wp:positionV relativeFrom="paragraph">
                    <wp:posOffset>-28575</wp:posOffset>
                  </wp:positionV>
                  <wp:extent cx="1303020" cy="3136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3020" cy="3136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48272A59"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Operator</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7A35900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 xml:space="preserve">(  </w:t>
            </w:r>
            <w:r w:rsidR="00BA4816">
              <w:rPr>
                <w:b w:val="0"/>
                <w:bCs/>
                <w:sz w:val="22"/>
                <w:szCs w:val="22"/>
              </w:rPr>
              <w:t>707</w:t>
            </w:r>
            <w:r w:rsidRPr="00453666">
              <w:rPr>
                <w:b w:val="0"/>
                <w:bCs/>
                <w:sz w:val="22"/>
                <w:szCs w:val="22"/>
              </w:rPr>
              <w:t xml:space="preserve"> </w:t>
            </w:r>
            <w:r w:rsidR="008B4CAC">
              <w:rPr>
                <w:b w:val="0"/>
                <w:bCs/>
                <w:sz w:val="22"/>
                <w:szCs w:val="22"/>
              </w:rPr>
              <w:t xml:space="preserve"> </w:t>
            </w:r>
            <w:r w:rsidRPr="00453666">
              <w:rPr>
                <w:b w:val="0"/>
                <w:bCs/>
                <w:sz w:val="22"/>
                <w:szCs w:val="22"/>
              </w:rPr>
              <w:t>)</w:t>
            </w:r>
            <w:r w:rsidR="00BA4816">
              <w:rPr>
                <w:b w:val="0"/>
                <w:bCs/>
                <w:sz w:val="22"/>
                <w:szCs w:val="22"/>
              </w:rPr>
              <w:t xml:space="preserve"> 373-0164</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7CCEE31F" w:rsidR="00FF2A75" w:rsidRPr="00453666" w:rsidRDefault="001A5F61"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 xml:space="preserve"> </w:t>
            </w:r>
            <w:r w:rsidR="00281E77">
              <w:rPr>
                <w:b w:val="0"/>
                <w:bCs/>
                <w:sz w:val="22"/>
                <w:szCs w:val="22"/>
              </w:rPr>
              <w:t>3/21/22</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0222FD05" w:rsidR="00FF2A75" w:rsidRPr="00453666" w:rsidRDefault="00BA4816"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BA4816">
        <w:rPr>
          <w:noProof/>
          <w:sz w:val="22"/>
        </w:rPr>
        <mc:AlternateContent>
          <mc:Choice Requires="wps">
            <w:drawing>
              <wp:anchor distT="45720" distB="45720" distL="114300" distR="114300" simplePos="0" relativeHeight="251659264" behindDoc="0" locked="0" layoutInCell="1" allowOverlap="1" wp14:anchorId="2CD24C93" wp14:editId="73DC1847">
                <wp:simplePos x="0" y="0"/>
                <wp:positionH relativeFrom="leftMargin">
                  <wp:posOffset>838200</wp:posOffset>
                </wp:positionH>
                <wp:positionV relativeFrom="paragraph">
                  <wp:posOffset>387350</wp:posOffset>
                </wp:positionV>
                <wp:extent cx="276225" cy="2476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noFill/>
                        <a:ln w="9525">
                          <a:noFill/>
                          <a:miter lim="800000"/>
                          <a:headEnd/>
                          <a:tailEnd/>
                        </a:ln>
                      </wps:spPr>
                      <wps:txbx>
                        <w:txbxContent>
                          <w:p w14:paraId="3DEAFB66" w14:textId="3417741C" w:rsidR="00BA4816" w:rsidRPr="00BA4816" w:rsidRDefault="00BA4816">
                            <w:r w:rsidRPr="00BA4816">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24C93" id="_x0000_t202" coordsize="21600,21600" o:spt="202" path="m,l,21600r21600,l21600,xe">
                <v:stroke joinstyle="miter"/>
                <v:path gradientshapeok="t" o:connecttype="rect"/>
              </v:shapetype>
              <v:shape id="Text Box 2" o:spid="_x0000_s1026" type="#_x0000_t202" style="position:absolute;left:0;text-align:left;margin-left:66pt;margin-top:30.5pt;width:21.75pt;height:19.5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" filled="f" stroked="f">
                <v:textbox>
                  <w:txbxContent>
                    <w:p w14:paraId="3DEAFB66" w14:textId="3417741C" w:rsidR="00BA4816" w:rsidRPr="00BA4816" w:rsidRDefault="00BA4816">
                      <w:r w:rsidRPr="00BA4816">
                        <w:t>X</w:t>
                      </w:r>
                    </w:p>
                  </w:txbxContent>
                </v:textbox>
                <w10:wrap anchorx="margin"/>
              </v:shape>
            </w:pict>
          </mc:Fallback>
        </mc:AlternateContent>
      </w:r>
      <w:r w:rsidR="006F6791"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25FD24A9" w:rsidR="00FF2A75" w:rsidRPr="00453666" w:rsidRDefault="00FF2A75" w:rsidP="006E4E67">
      <w:pPr>
        <w:tabs>
          <w:tab w:val="left" w:pos="9360"/>
        </w:tabs>
        <w:spacing w:after="120"/>
        <w:ind w:left="547" w:hanging="547"/>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281E77">
        <w:rPr>
          <w:sz w:val="22"/>
        </w:rPr>
      </w:r>
      <w:r w:rsidR="00281E77">
        <w:rPr>
          <w:sz w:val="22"/>
        </w:rPr>
        <w:fldChar w:fldCharType="separate"/>
      </w:r>
      <w:r w:rsidRPr="00453666">
        <w:rPr>
          <w:sz w:val="22"/>
        </w:rPr>
        <w:fldChar w:fldCharType="end"/>
      </w:r>
      <w:r w:rsidRPr="00453666">
        <w:rPr>
          <w:sz w:val="22"/>
        </w:rPr>
        <w:tab/>
        <w:t xml:space="preserve">CCR was distributed by mail or other direct delivery methods.  Specify other direct delivery methods used:  </w:t>
      </w:r>
      <w:r w:rsidR="00E017DE">
        <w:rPr>
          <w:sz w:val="22"/>
          <w:u w:val="single"/>
        </w:rPr>
        <w:t>Emailed or posted throughout Facility</w:t>
      </w:r>
      <w:r w:rsidRPr="00453666">
        <w:rPr>
          <w:sz w:val="22"/>
          <w:u w:val="single"/>
        </w:rPr>
        <w:tab/>
      </w:r>
    </w:p>
    <w:p w14:paraId="01C0DF13" w14:textId="00BCFFF5"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281E77">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619EB050"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281E77">
        <w:rPr>
          <w:sz w:val="22"/>
        </w:rPr>
      </w:r>
      <w:r w:rsidR="00281E77">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281E77">
        <w:rPr>
          <w:sz w:val="22"/>
          <w:szCs w:val="22"/>
        </w:rPr>
      </w:r>
      <w:r w:rsidR="00281E77">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281E77">
        <w:rPr>
          <w:sz w:val="22"/>
          <w:szCs w:val="22"/>
        </w:rPr>
      </w:r>
      <w:r w:rsidR="00281E77">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281E77">
        <w:rPr>
          <w:sz w:val="22"/>
          <w:szCs w:val="22"/>
        </w:rPr>
      </w:r>
      <w:r w:rsidR="00281E77">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281E77">
        <w:rPr>
          <w:sz w:val="22"/>
          <w:szCs w:val="22"/>
        </w:rPr>
      </w:r>
      <w:r w:rsidR="00281E77">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281E77">
        <w:rPr>
          <w:sz w:val="22"/>
          <w:szCs w:val="22"/>
        </w:rPr>
      </w:r>
      <w:r w:rsidR="00281E77">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281E77">
        <w:rPr>
          <w:sz w:val="22"/>
          <w:szCs w:val="22"/>
        </w:rPr>
      </w:r>
      <w:r w:rsidR="00281E77">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281E77">
        <w:rPr>
          <w:sz w:val="22"/>
          <w:szCs w:val="22"/>
        </w:rPr>
      </w:r>
      <w:r w:rsidR="00281E77">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281E77">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281E77">
        <w:rPr>
          <w:sz w:val="22"/>
        </w:rPr>
      </w:r>
      <w:r w:rsidR="00281E77">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10"/>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AD3D7" w14:textId="77777777" w:rsidR="00DA6A62" w:rsidRDefault="00DA6A62">
      <w:r>
        <w:separator/>
      </w:r>
    </w:p>
  </w:endnote>
  <w:endnote w:type="continuationSeparator" w:id="0">
    <w:p w14:paraId="5965FAEC" w14:textId="77777777" w:rsidR="00DA6A62" w:rsidRDefault="00DA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1E4D3" w14:textId="7D8577FA"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11EDB908" w14:textId="08415015"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2019</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D213BF" w:rsidRPr="00D213BF">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AB2E6" w14:textId="77777777" w:rsidR="00DA6A62" w:rsidRDefault="00DA6A62">
      <w:r>
        <w:separator/>
      </w:r>
    </w:p>
  </w:footnote>
  <w:footnote w:type="continuationSeparator" w:id="0">
    <w:p w14:paraId="54A37324" w14:textId="77777777" w:rsidR="00DA6A62" w:rsidRDefault="00DA6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3"/>
  </w:num>
  <w:num w:numId="3">
    <w:abstractNumId w:val="50"/>
  </w:num>
  <w:num w:numId="4">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9"/>
  </w:num>
  <w:num w:numId="6">
    <w:abstractNumId w:val="7"/>
  </w:num>
  <w:num w:numId="7">
    <w:abstractNumId w:val="2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22"/>
  </w:num>
  <w:num w:numId="18">
    <w:abstractNumId w:val="54"/>
  </w:num>
  <w:num w:numId="19">
    <w:abstractNumId w:val="19"/>
  </w:num>
  <w:num w:numId="20">
    <w:abstractNumId w:val="39"/>
  </w:num>
  <w:num w:numId="21">
    <w:abstractNumId w:val="20"/>
  </w:num>
  <w:num w:numId="22">
    <w:abstractNumId w:val="28"/>
  </w:num>
  <w:num w:numId="23">
    <w:abstractNumId w:val="17"/>
  </w:num>
  <w:num w:numId="24">
    <w:abstractNumId w:val="15"/>
  </w:num>
  <w:num w:numId="25">
    <w:abstractNumId w:val="23"/>
  </w:num>
  <w:num w:numId="26">
    <w:abstractNumId w:val="36"/>
  </w:num>
  <w:num w:numId="27">
    <w:abstractNumId w:val="18"/>
  </w:num>
  <w:num w:numId="28">
    <w:abstractNumId w:val="30"/>
  </w:num>
  <w:num w:numId="29">
    <w:abstractNumId w:val="47"/>
  </w:num>
  <w:num w:numId="30">
    <w:abstractNumId w:val="37"/>
  </w:num>
  <w:num w:numId="31">
    <w:abstractNumId w:val="33"/>
  </w:num>
  <w:num w:numId="32">
    <w:abstractNumId w:val="35"/>
  </w:num>
  <w:num w:numId="33">
    <w:abstractNumId w:val="41"/>
  </w:num>
  <w:num w:numId="34">
    <w:abstractNumId w:val="29"/>
  </w:num>
  <w:num w:numId="35">
    <w:abstractNumId w:val="46"/>
  </w:num>
  <w:num w:numId="36">
    <w:abstractNumId w:val="43"/>
  </w:num>
  <w:num w:numId="37">
    <w:abstractNumId w:val="14"/>
  </w:num>
  <w:num w:numId="38">
    <w:abstractNumId w:val="25"/>
  </w:num>
  <w:num w:numId="39">
    <w:abstractNumId w:val="49"/>
  </w:num>
  <w:num w:numId="40">
    <w:abstractNumId w:val="45"/>
  </w:num>
  <w:num w:numId="41">
    <w:abstractNumId w:val="24"/>
  </w:num>
  <w:num w:numId="42">
    <w:abstractNumId w:val="32"/>
  </w:num>
  <w:num w:numId="43">
    <w:abstractNumId w:val="40"/>
  </w:num>
  <w:num w:numId="44">
    <w:abstractNumId w:val="26"/>
  </w:num>
  <w:num w:numId="45">
    <w:abstractNumId w:val="13"/>
  </w:num>
  <w:num w:numId="46">
    <w:abstractNumId w:val="34"/>
  </w:num>
  <w:num w:numId="47">
    <w:abstractNumId w:val="38"/>
  </w:num>
  <w:num w:numId="48">
    <w:abstractNumId w:val="16"/>
  </w:num>
  <w:num w:numId="49">
    <w:abstractNumId w:val="31"/>
  </w:num>
  <w:num w:numId="50">
    <w:abstractNumId w:val="44"/>
  </w:num>
  <w:num w:numId="51">
    <w:abstractNumId w:val="52"/>
  </w:num>
  <w:num w:numId="52">
    <w:abstractNumId w:val="12"/>
  </w:num>
  <w:num w:numId="53">
    <w:abstractNumId w:val="51"/>
  </w:num>
  <w:num w:numId="54">
    <w:abstractNumId w:val="48"/>
  </w:num>
  <w:num w:numId="55">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07CB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5F61"/>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1E77"/>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6D4D"/>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4A13"/>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4DB6"/>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46"/>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16"/>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B7741"/>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2E5A"/>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13C8"/>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53C"/>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7DE"/>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AD2D0-00E5-4B76-88AC-D3E64584D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353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SWS Instructions - App.F</vt:lpstr>
    </vt:vector>
  </TitlesOfParts>
  <Company>SWRCB</Company>
  <LinksUpToDate>false</LinksUpToDate>
  <CharactersWithSpaces>2647</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Steve Chase</cp:lastModifiedBy>
  <cp:revision>4</cp:revision>
  <cp:lastPrinted>2019-01-17T17:17:00Z</cp:lastPrinted>
  <dcterms:created xsi:type="dcterms:W3CDTF">2022-03-03T15:13:00Z</dcterms:created>
  <dcterms:modified xsi:type="dcterms:W3CDTF">2022-03-21T14:17:00Z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